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2E" w:rsidRDefault="00F30D2E" w:rsidP="00F30D2E">
      <w:pPr>
        <w:spacing w:line="276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Решетняк Ольга Александровна,</w:t>
      </w:r>
    </w:p>
    <w:p w:rsidR="00F30D2E" w:rsidRDefault="00F30D2E" w:rsidP="00F30D2E">
      <w:pPr>
        <w:spacing w:line="276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F30D2E">
        <w:rPr>
          <w:rFonts w:ascii="Times New Roman" w:hAnsi="Times New Roman"/>
          <w:b/>
          <w:sz w:val="24"/>
          <w:szCs w:val="24"/>
        </w:rPr>
        <w:t xml:space="preserve"> учитель </w:t>
      </w:r>
      <w:r w:rsidR="003004E5">
        <w:rPr>
          <w:rFonts w:ascii="Times New Roman" w:hAnsi="Times New Roman"/>
          <w:b/>
          <w:sz w:val="24"/>
          <w:szCs w:val="24"/>
        </w:rPr>
        <w:t>экологии</w:t>
      </w:r>
      <w:r w:rsidR="00BE617D">
        <w:rPr>
          <w:rFonts w:ascii="Times New Roman" w:hAnsi="Times New Roman"/>
          <w:b/>
          <w:sz w:val="24"/>
          <w:szCs w:val="24"/>
        </w:rPr>
        <w:t xml:space="preserve"> и краеведения</w:t>
      </w:r>
      <w:bookmarkStart w:id="0" w:name="_GoBack"/>
      <w:bookmarkEnd w:id="0"/>
      <w:r w:rsidRPr="00F30D2E">
        <w:rPr>
          <w:rFonts w:ascii="Times New Roman" w:hAnsi="Times New Roman"/>
          <w:b/>
          <w:sz w:val="24"/>
          <w:szCs w:val="24"/>
        </w:rPr>
        <w:t xml:space="preserve"> </w:t>
      </w:r>
    </w:p>
    <w:p w:rsidR="00F30D2E" w:rsidRDefault="00F30D2E" w:rsidP="00F30D2E">
      <w:pPr>
        <w:spacing w:line="276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F30D2E">
        <w:rPr>
          <w:rFonts w:ascii="Times New Roman" w:hAnsi="Times New Roman"/>
          <w:b/>
          <w:sz w:val="24"/>
          <w:szCs w:val="24"/>
        </w:rPr>
        <w:t xml:space="preserve">МОУ СОШ с.Баскатовка </w:t>
      </w:r>
    </w:p>
    <w:p w:rsidR="00204E6B" w:rsidRDefault="00F30D2E" w:rsidP="00F30D2E">
      <w:pPr>
        <w:spacing w:line="276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F30D2E">
        <w:rPr>
          <w:rFonts w:ascii="Times New Roman" w:hAnsi="Times New Roman"/>
          <w:b/>
          <w:sz w:val="24"/>
          <w:szCs w:val="24"/>
        </w:rPr>
        <w:t>Марксовского района Саратовской области</w:t>
      </w:r>
    </w:p>
    <w:p w:rsidR="00F30D2E" w:rsidRPr="00F30D2E" w:rsidRDefault="00F30D2E" w:rsidP="00F30D2E">
      <w:pPr>
        <w:spacing w:line="276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F30D2E" w:rsidRDefault="00F30D2E" w:rsidP="00190672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F30D2E" w:rsidRPr="007D6D83" w:rsidRDefault="00F30D2E" w:rsidP="00190672">
      <w:pPr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Родительское собрание «Я – гражданин России»</w:t>
      </w:r>
    </w:p>
    <w:p w:rsidR="00F30D2E" w:rsidRPr="00E345FE" w:rsidRDefault="00F30D2E" w:rsidP="00190672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345FE">
        <w:rPr>
          <w:rFonts w:ascii="Times New Roman" w:hAnsi="Times New Roman"/>
          <w:b/>
          <w:sz w:val="28"/>
          <w:szCs w:val="28"/>
          <w:u w:val="single"/>
        </w:rPr>
        <w:t>Задачи родительского собрания:</w:t>
      </w:r>
    </w:p>
    <w:p w:rsidR="00F30D2E" w:rsidRPr="00E345FE" w:rsidRDefault="00F30D2E" w:rsidP="00190672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45FE">
        <w:rPr>
          <w:rFonts w:ascii="Times New Roman" w:hAnsi="Times New Roman"/>
          <w:sz w:val="28"/>
          <w:szCs w:val="28"/>
        </w:rPr>
        <w:t>формировать у родителей гражданско-правовые знания; познакомить с задачами гражданского воспитания, позволяющего воспитать граждан страны, уважающих ее законы, инициативных и ответственных, умеющих пользоваться своими правами и свободами;</w:t>
      </w:r>
    </w:p>
    <w:p w:rsidR="00F30D2E" w:rsidRPr="00E345FE" w:rsidRDefault="00F30D2E" w:rsidP="00190672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45FE">
        <w:rPr>
          <w:rFonts w:ascii="Times New Roman" w:hAnsi="Times New Roman"/>
          <w:sz w:val="28"/>
          <w:szCs w:val="28"/>
        </w:rPr>
        <w:t>показать родителям роль семьи в гражданском воспитании, помочь профилактике негативных тенденций в сознании  и поведении детей;</w:t>
      </w:r>
    </w:p>
    <w:p w:rsidR="00F30D2E" w:rsidRPr="00E345FE" w:rsidRDefault="00F30D2E" w:rsidP="00190672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45FE">
        <w:rPr>
          <w:rFonts w:ascii="Times New Roman" w:hAnsi="Times New Roman"/>
          <w:sz w:val="28"/>
          <w:szCs w:val="28"/>
        </w:rPr>
        <w:t>выработать согласованные действия школы и семьи по вопросам гражданского воспитания;</w:t>
      </w:r>
    </w:p>
    <w:p w:rsidR="00F30D2E" w:rsidRDefault="00F30D2E" w:rsidP="00190672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45FE">
        <w:rPr>
          <w:rFonts w:ascii="Times New Roman" w:hAnsi="Times New Roman"/>
          <w:sz w:val="28"/>
          <w:szCs w:val="28"/>
        </w:rPr>
        <w:t>познакомить с нормативной базой по гражданскому воспитанию, с формой и методами проведения мероприятий, направленных на решение задач гражданского воспитания.</w:t>
      </w:r>
    </w:p>
    <w:p w:rsidR="00F30D2E" w:rsidRPr="00E345FE" w:rsidRDefault="00F30D2E" w:rsidP="00190672">
      <w:pPr>
        <w:pStyle w:val="a3"/>
        <w:spacing w:line="276" w:lineRule="auto"/>
        <w:ind w:left="1287"/>
        <w:jc w:val="both"/>
        <w:rPr>
          <w:rFonts w:ascii="Times New Roman" w:hAnsi="Times New Roman"/>
          <w:sz w:val="28"/>
          <w:szCs w:val="28"/>
        </w:rPr>
      </w:pPr>
    </w:p>
    <w:p w:rsidR="00F30D2E" w:rsidRDefault="00F30D2E" w:rsidP="0019067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6C11">
        <w:rPr>
          <w:rFonts w:ascii="Times New Roman" w:hAnsi="Times New Roman"/>
          <w:b/>
          <w:sz w:val="28"/>
          <w:szCs w:val="28"/>
        </w:rPr>
        <w:t>Вопросы для обсуждения:</w:t>
      </w:r>
      <w:r w:rsidRPr="00E345FE">
        <w:rPr>
          <w:rFonts w:ascii="Times New Roman" w:hAnsi="Times New Roman"/>
          <w:sz w:val="28"/>
          <w:szCs w:val="28"/>
        </w:rPr>
        <w:t xml:space="preserve"> нужно ли говорить с ребенком о патриотизме, Родине;  обычаи и традиции проявления патриотизма в семьях учащихся; с чем необходимо бороться родителям, воспитывая в ребенке патриотизм; объединение усилий семьи и школы в вопросах формирования патриотизма и гражданственности. </w:t>
      </w:r>
    </w:p>
    <w:p w:rsidR="00F30D2E" w:rsidRPr="00E345FE" w:rsidRDefault="00F30D2E" w:rsidP="0019067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0D2E" w:rsidRPr="00E345FE" w:rsidRDefault="00F30D2E" w:rsidP="0019067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45FE">
        <w:rPr>
          <w:rFonts w:ascii="Times New Roman" w:hAnsi="Times New Roman"/>
          <w:b/>
          <w:sz w:val="28"/>
          <w:szCs w:val="28"/>
          <w:u w:val="single"/>
        </w:rPr>
        <w:t>Подготовительная работа:</w:t>
      </w:r>
      <w:r w:rsidRPr="00E345FE">
        <w:rPr>
          <w:rFonts w:ascii="Times New Roman" w:hAnsi="Times New Roman"/>
          <w:sz w:val="28"/>
          <w:szCs w:val="28"/>
        </w:rPr>
        <w:t xml:space="preserve"> анкетир</w:t>
      </w:r>
      <w:r>
        <w:rPr>
          <w:rFonts w:ascii="Times New Roman" w:hAnsi="Times New Roman"/>
          <w:sz w:val="28"/>
          <w:szCs w:val="28"/>
        </w:rPr>
        <w:t>ование родителей (Приложение 1), анкетирование детей (Приложение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 w:rsidRPr="00E345FE">
        <w:rPr>
          <w:rFonts w:ascii="Times New Roman" w:hAnsi="Times New Roman"/>
          <w:sz w:val="28"/>
          <w:szCs w:val="28"/>
        </w:rPr>
        <w:t>); подготовка памятки для родителей</w:t>
      </w:r>
      <w:r>
        <w:rPr>
          <w:rFonts w:ascii="Times New Roman" w:hAnsi="Times New Roman"/>
          <w:sz w:val="28"/>
          <w:szCs w:val="28"/>
        </w:rPr>
        <w:t xml:space="preserve"> (Приложение3); задания родителям по теме собрания;</w:t>
      </w:r>
      <w:r w:rsidRPr="00E345FE">
        <w:rPr>
          <w:rFonts w:ascii="Times New Roman" w:hAnsi="Times New Roman"/>
          <w:sz w:val="28"/>
          <w:szCs w:val="28"/>
        </w:rPr>
        <w:t xml:space="preserve"> мультимедийная презентация.</w:t>
      </w:r>
    </w:p>
    <w:p w:rsidR="00F30D2E" w:rsidRDefault="00F30D2E" w:rsidP="00190672">
      <w:pPr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30D2E" w:rsidRPr="00E345FE" w:rsidRDefault="00F30D2E" w:rsidP="00190672">
      <w:pPr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345FE">
        <w:rPr>
          <w:rFonts w:ascii="Times New Roman" w:hAnsi="Times New Roman"/>
          <w:b/>
          <w:sz w:val="28"/>
          <w:szCs w:val="28"/>
        </w:rPr>
        <w:t>Ход собрания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30D2E" w:rsidRPr="00E345FE" w:rsidRDefault="00F30D2E" w:rsidP="00190672">
      <w:pPr>
        <w:pStyle w:val="a3"/>
        <w:numPr>
          <w:ilvl w:val="0"/>
          <w:numId w:val="2"/>
        </w:numPr>
        <w:spacing w:line="276" w:lineRule="auto"/>
        <w:ind w:hanging="11"/>
        <w:jc w:val="both"/>
        <w:rPr>
          <w:rFonts w:ascii="Times New Roman" w:hAnsi="Times New Roman"/>
          <w:b/>
          <w:sz w:val="28"/>
          <w:szCs w:val="28"/>
        </w:rPr>
      </w:pPr>
      <w:r w:rsidRPr="00E345FE">
        <w:rPr>
          <w:rFonts w:ascii="Times New Roman" w:hAnsi="Times New Roman"/>
          <w:b/>
          <w:sz w:val="28"/>
          <w:szCs w:val="28"/>
        </w:rPr>
        <w:t>Вступительное слово</w:t>
      </w:r>
    </w:p>
    <w:p w:rsidR="00F30D2E" w:rsidRPr="00E345FE" w:rsidRDefault="00F30D2E" w:rsidP="00190672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Сегодня</w:t>
      </w:r>
      <w:r w:rsidRPr="00E345FE">
        <w:rPr>
          <w:rFonts w:ascii="Times New Roman" w:hAnsi="Times New Roman"/>
          <w:sz w:val="28"/>
          <w:szCs w:val="28"/>
        </w:rPr>
        <w:t xml:space="preserve"> наш ра</w:t>
      </w:r>
      <w:r>
        <w:rPr>
          <w:rFonts w:ascii="Times New Roman" w:hAnsi="Times New Roman"/>
          <w:sz w:val="28"/>
          <w:szCs w:val="28"/>
        </w:rPr>
        <w:t xml:space="preserve">зговор, уважаемые папы и мамы, мы посвятим </w:t>
      </w:r>
      <w:r w:rsidRPr="00E345FE">
        <w:rPr>
          <w:rFonts w:ascii="Times New Roman" w:hAnsi="Times New Roman"/>
          <w:sz w:val="28"/>
          <w:szCs w:val="28"/>
        </w:rPr>
        <w:t xml:space="preserve">непростым вопросам: с чего начинается любовь к Родине; нужно ли воспитывать в детях патриотические чувства; как это делать и др. </w:t>
      </w:r>
    </w:p>
    <w:p w:rsidR="00F30D2E" w:rsidRPr="00E345FE" w:rsidRDefault="00F30D2E" w:rsidP="00190672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E345FE">
        <w:rPr>
          <w:rFonts w:ascii="Times New Roman" w:hAnsi="Times New Roman"/>
          <w:sz w:val="28"/>
          <w:szCs w:val="28"/>
        </w:rPr>
        <w:t xml:space="preserve">Почему сегодня мы начали об этом говорить? Я думаю, что для вас не будет большим секретом, что в последние десятилетия наше общество очень сильно изменилось. Изменения в обществе не могли не отразиться и на таких </w:t>
      </w:r>
      <w:r w:rsidRPr="00E345FE">
        <w:rPr>
          <w:rFonts w:ascii="Times New Roman" w:hAnsi="Times New Roman"/>
          <w:sz w:val="28"/>
          <w:szCs w:val="28"/>
        </w:rPr>
        <w:lastRenderedPageBreak/>
        <w:t>общественных организациях как школа. Государство стало понимать, что вопросы гражданского образования и воспитания должны стать ключевыми в обучении и воспитании наших детей. Начинаться воспитание должно уже в дошкольном возрасте и продолжаться в школе. А  участниками этого процесса должны стать не только педагоги, но и родители, и наше общество.  Вопрос этот сложный и многогранный. Поэтому сегодня мы с вами постараемся выработать единые принципы в  решении  вопросов, связанных с воспитанием настоящих граждан нашей страны, т.е. в воспитании наших детей.</w:t>
      </w:r>
    </w:p>
    <w:p w:rsidR="00F30D2E" w:rsidRPr="00E345FE" w:rsidRDefault="00F30D2E" w:rsidP="0019067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345FE">
        <w:rPr>
          <w:rFonts w:ascii="Times New Roman" w:hAnsi="Times New Roman"/>
          <w:b/>
          <w:sz w:val="28"/>
          <w:szCs w:val="28"/>
        </w:rPr>
        <w:t>Анализ анкетирования.</w:t>
      </w:r>
    </w:p>
    <w:p w:rsidR="00F30D2E" w:rsidRPr="00E345FE" w:rsidRDefault="00F30D2E" w:rsidP="00190672">
      <w:pPr>
        <w:spacing w:line="276" w:lineRule="auto"/>
        <w:rPr>
          <w:rFonts w:ascii="Times New Roman" w:hAnsi="Times New Roman"/>
          <w:sz w:val="28"/>
          <w:szCs w:val="28"/>
        </w:rPr>
      </w:pPr>
      <w:r w:rsidRPr="00E345FE">
        <w:rPr>
          <w:rFonts w:ascii="Times New Roman" w:hAnsi="Times New Roman"/>
          <w:sz w:val="28"/>
          <w:szCs w:val="28"/>
        </w:rPr>
        <w:t>Когда я начала изучать предмет нашего сегодняшнего разговора, то для меня было очень важно узнать  то, что вы думаете по данному вопросу, и что знают дети. Мной было проведено несколько анкет. Результаты анкетирования я и представляю вашему вниманию.</w:t>
      </w:r>
    </w:p>
    <w:p w:rsidR="00F30D2E" w:rsidRPr="00E345FE" w:rsidRDefault="00F30D2E" w:rsidP="00190672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345FE">
        <w:rPr>
          <w:rFonts w:ascii="Times New Roman" w:hAnsi="Times New Roman"/>
          <w:sz w:val="28"/>
          <w:szCs w:val="28"/>
        </w:rPr>
        <w:t>Начнем с родителей.  Вы, уважаемые родители, отвечали на вопросы нескольких анкет. Первая анкета касалась  приоритетных ценностей для ваших семей. Результаты следующие (</w:t>
      </w:r>
      <w:r>
        <w:rPr>
          <w:rFonts w:ascii="Times New Roman" w:hAnsi="Times New Roman"/>
          <w:sz w:val="28"/>
          <w:szCs w:val="28"/>
        </w:rPr>
        <w:t>отвечали на вопросы 15 семей</w:t>
      </w:r>
      <w:r w:rsidRPr="00E345FE">
        <w:rPr>
          <w:rFonts w:ascii="Times New Roman" w:hAnsi="Times New Roman"/>
          <w:sz w:val="28"/>
          <w:szCs w:val="28"/>
        </w:rPr>
        <w:t>) (</w:t>
      </w:r>
      <w:r w:rsidRPr="00E345FE">
        <w:rPr>
          <w:rFonts w:ascii="Times New Roman" w:hAnsi="Times New Roman"/>
          <w:b/>
          <w:sz w:val="28"/>
          <w:szCs w:val="28"/>
        </w:rPr>
        <w:t>слайд 4)</w:t>
      </w:r>
    </w:p>
    <w:p w:rsidR="00F30D2E" w:rsidRPr="00E345FE" w:rsidRDefault="00F30D2E" w:rsidP="0019067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0D2E" w:rsidRPr="00E345FE" w:rsidRDefault="00F30D2E" w:rsidP="00190672">
      <w:pPr>
        <w:spacing w:line="276" w:lineRule="auto"/>
        <w:rPr>
          <w:rFonts w:ascii="Times New Roman" w:hAnsi="Times New Roman"/>
          <w:sz w:val="28"/>
          <w:szCs w:val="28"/>
        </w:rPr>
      </w:pPr>
      <w:r w:rsidRPr="00E345F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5A09EDA" wp14:editId="6DFAE364">
            <wp:extent cx="4686300" cy="3143250"/>
            <wp:effectExtent l="19050" t="0" r="19050" b="0"/>
            <wp:docPr id="3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30D2E" w:rsidRPr="00E345FE" w:rsidRDefault="00F30D2E" w:rsidP="00190672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E345FE">
        <w:rPr>
          <w:rFonts w:ascii="Times New Roman" w:hAnsi="Times New Roman"/>
          <w:sz w:val="28"/>
          <w:szCs w:val="28"/>
        </w:rPr>
        <w:t>Следующий вопрос был связан с тем, на что должна делать акцент школа. Было предложено на выбор три ответа: на обучение, на воспитание, на сочетании обучения и воспитания. Результаты были следующие</w:t>
      </w:r>
      <w:r w:rsidRPr="00E345FE">
        <w:rPr>
          <w:rFonts w:ascii="Times New Roman" w:hAnsi="Times New Roman"/>
          <w:b/>
          <w:sz w:val="28"/>
          <w:szCs w:val="28"/>
        </w:rPr>
        <w:t xml:space="preserve"> </w:t>
      </w:r>
      <w:r w:rsidRPr="00E345FE">
        <w:rPr>
          <w:rFonts w:ascii="Times New Roman" w:hAnsi="Times New Roman"/>
          <w:sz w:val="28"/>
          <w:szCs w:val="28"/>
        </w:rPr>
        <w:t>(слайд 5):</w:t>
      </w:r>
    </w:p>
    <w:p w:rsidR="00F30D2E" w:rsidRPr="00E345FE" w:rsidRDefault="00F30D2E" w:rsidP="00190672">
      <w:pPr>
        <w:spacing w:line="276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F30D2E" w:rsidRPr="00E345FE" w:rsidRDefault="00F30D2E" w:rsidP="00190672">
      <w:pPr>
        <w:spacing w:line="276" w:lineRule="auto"/>
        <w:rPr>
          <w:rFonts w:ascii="Times New Roman" w:hAnsi="Times New Roman"/>
          <w:sz w:val="28"/>
          <w:szCs w:val="28"/>
        </w:rPr>
      </w:pPr>
      <w:r w:rsidRPr="00E345FE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CF25722" wp14:editId="08058B19">
            <wp:extent cx="5343525" cy="3495675"/>
            <wp:effectExtent l="19050" t="0" r="9525" b="0"/>
            <wp:docPr id="4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30D2E" w:rsidRPr="00E345FE" w:rsidRDefault="00F30D2E" w:rsidP="00190672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F30D2E" w:rsidRDefault="00F30D2E" w:rsidP="00190672">
      <w:pPr>
        <w:spacing w:line="276" w:lineRule="auto"/>
        <w:rPr>
          <w:rFonts w:ascii="Times New Roman" w:hAnsi="Times New Roman"/>
          <w:sz w:val="28"/>
          <w:szCs w:val="28"/>
        </w:rPr>
      </w:pPr>
      <w:r w:rsidRPr="00E345FE">
        <w:rPr>
          <w:rFonts w:ascii="Times New Roman" w:hAnsi="Times New Roman"/>
          <w:b/>
          <w:bCs/>
          <w:sz w:val="28"/>
          <w:szCs w:val="28"/>
        </w:rPr>
        <w:t>Что должна ребенку давать школа, а что – семья и родители?</w:t>
      </w:r>
      <w:r w:rsidRPr="00E345FE">
        <w:rPr>
          <w:rFonts w:ascii="Times New Roman" w:hAnsi="Times New Roman"/>
          <w:sz w:val="28"/>
          <w:szCs w:val="28"/>
        </w:rPr>
        <w:t xml:space="preserve">  (слайд 6)</w:t>
      </w:r>
    </w:p>
    <w:p w:rsidR="00F30D2E" w:rsidRPr="00E345FE" w:rsidRDefault="00F30D2E" w:rsidP="00190672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F30D2E" w:rsidRDefault="00F30D2E" w:rsidP="00190672">
      <w:pPr>
        <w:spacing w:line="276" w:lineRule="auto"/>
        <w:rPr>
          <w:rFonts w:ascii="Times New Roman" w:hAnsi="Times New Roman"/>
          <w:sz w:val="28"/>
          <w:szCs w:val="28"/>
        </w:rPr>
      </w:pPr>
      <w:r w:rsidRPr="00E345F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7B5E618" wp14:editId="78490068">
            <wp:extent cx="5295900" cy="3019425"/>
            <wp:effectExtent l="19050" t="0" r="19050" b="0"/>
            <wp:docPr id="4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30D2E" w:rsidRPr="00E345FE" w:rsidRDefault="00F30D2E" w:rsidP="00190672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F30D2E" w:rsidRPr="00E345FE" w:rsidRDefault="00F30D2E" w:rsidP="00190672">
      <w:pPr>
        <w:keepNext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Подведем итог анкеты №1</w:t>
      </w:r>
      <w:r w:rsidRPr="00E345FE">
        <w:rPr>
          <w:rFonts w:ascii="Times New Roman" w:hAnsi="Times New Roman"/>
          <w:sz w:val="28"/>
          <w:szCs w:val="28"/>
        </w:rPr>
        <w:t xml:space="preserve"> (слайд 7)</w:t>
      </w:r>
      <w:r>
        <w:rPr>
          <w:rFonts w:ascii="Times New Roman" w:hAnsi="Times New Roman"/>
          <w:sz w:val="28"/>
          <w:szCs w:val="28"/>
        </w:rPr>
        <w:t>. В</w:t>
      </w:r>
      <w:r w:rsidRPr="00E345FE">
        <w:rPr>
          <w:rFonts w:ascii="Times New Roman" w:hAnsi="Times New Roman"/>
          <w:sz w:val="28"/>
          <w:szCs w:val="28"/>
        </w:rPr>
        <w:t xml:space="preserve">ы выбираете главными ценностями семью, здоровье и образование; вы уверены в том, что обучать и воспитывать должна и семья, и школа. Это значит, что мы с вами должны сотрудничать и направлять наши совместные усилия на обучение и воспитание наших детей.  </w:t>
      </w:r>
    </w:p>
    <w:p w:rsidR="00F30D2E" w:rsidRPr="00E345FE" w:rsidRDefault="00F30D2E" w:rsidP="00190672">
      <w:pPr>
        <w:keepNext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345FE">
        <w:rPr>
          <w:rFonts w:ascii="Times New Roman" w:hAnsi="Times New Roman"/>
          <w:sz w:val="28"/>
          <w:szCs w:val="28"/>
        </w:rPr>
        <w:t>В этом вопросе цели  школы и семьи совпадают.</w:t>
      </w:r>
    </w:p>
    <w:p w:rsidR="00F30D2E" w:rsidRPr="00E345FE" w:rsidRDefault="00F30D2E" w:rsidP="0019067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45FE">
        <w:rPr>
          <w:rFonts w:ascii="Times New Roman" w:hAnsi="Times New Roman"/>
          <w:sz w:val="28"/>
          <w:szCs w:val="28"/>
        </w:rPr>
        <w:t>Следующая анкета касалась вопросов патриотического воспитания. Результаты этого анкетирования (15 человек):</w:t>
      </w:r>
    </w:p>
    <w:p w:rsidR="00F30D2E" w:rsidRPr="00190672" w:rsidRDefault="00F30D2E" w:rsidP="00190672">
      <w:pPr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345FE">
        <w:rPr>
          <w:rFonts w:ascii="Times New Roman" w:hAnsi="Times New Roman"/>
          <w:sz w:val="28"/>
          <w:szCs w:val="28"/>
        </w:rPr>
        <w:lastRenderedPageBreak/>
        <w:t>Первый вопрос касался того, как в</w:t>
      </w:r>
      <w:r w:rsidR="00190672">
        <w:rPr>
          <w:rFonts w:ascii="Times New Roman" w:hAnsi="Times New Roman"/>
          <w:sz w:val="28"/>
          <w:szCs w:val="28"/>
        </w:rPr>
        <w:t>ы понимаете термин «патриотизм»?</w:t>
      </w:r>
      <w:r w:rsidRPr="00E345FE">
        <w:rPr>
          <w:rFonts w:ascii="Times New Roman" w:hAnsi="Times New Roman"/>
          <w:sz w:val="28"/>
          <w:szCs w:val="28"/>
        </w:rPr>
        <w:t xml:space="preserve"> </w:t>
      </w:r>
      <w:r w:rsidR="00190672">
        <w:rPr>
          <w:rFonts w:ascii="Times New Roman" w:hAnsi="Times New Roman"/>
          <w:sz w:val="28"/>
          <w:szCs w:val="28"/>
        </w:rPr>
        <w:t>(</w:t>
      </w:r>
      <w:r w:rsidR="00190672">
        <w:rPr>
          <w:rFonts w:ascii="Times New Roman" w:hAnsi="Times New Roman"/>
          <w:i/>
          <w:sz w:val="28"/>
          <w:szCs w:val="28"/>
        </w:rPr>
        <w:t>Выступление родителей)</w:t>
      </w:r>
      <w:r w:rsidRPr="00190672">
        <w:rPr>
          <w:rFonts w:ascii="Times New Roman" w:hAnsi="Times New Roman"/>
          <w:i/>
          <w:sz w:val="28"/>
          <w:szCs w:val="28"/>
        </w:rPr>
        <w:t xml:space="preserve"> </w:t>
      </w:r>
    </w:p>
    <w:p w:rsidR="00F30D2E" w:rsidRDefault="00F30D2E" w:rsidP="00190672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3A17FE2" wp14:editId="05B3BC60">
            <wp:extent cx="3762375" cy="2010381"/>
            <wp:effectExtent l="19050" t="0" r="9525" b="0"/>
            <wp:docPr id="44" name="Рисунок 11" descr="C:\Documents and Settings\Admin\Рабочий стол\DSC01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DSC0116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010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D2E" w:rsidRPr="00E345FE" w:rsidRDefault="00F30D2E" w:rsidP="0019067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45FE">
        <w:rPr>
          <w:rFonts w:ascii="Times New Roman" w:hAnsi="Times New Roman"/>
          <w:sz w:val="28"/>
          <w:szCs w:val="28"/>
        </w:rPr>
        <w:t xml:space="preserve">Ваши ответы  были достаточно близки друг </w:t>
      </w:r>
      <w:proofErr w:type="gramStart"/>
      <w:r w:rsidRPr="00E345FE">
        <w:rPr>
          <w:rFonts w:ascii="Times New Roman" w:hAnsi="Times New Roman"/>
          <w:sz w:val="28"/>
          <w:szCs w:val="28"/>
        </w:rPr>
        <w:t>у</w:t>
      </w:r>
      <w:proofErr w:type="gramEnd"/>
      <w:r w:rsidRPr="00E345FE">
        <w:rPr>
          <w:rFonts w:ascii="Times New Roman" w:hAnsi="Times New Roman"/>
          <w:sz w:val="28"/>
          <w:szCs w:val="28"/>
        </w:rPr>
        <w:t xml:space="preserve"> к другу.  Так вот объединив все ваши ответы в один, можно получить следующее высказывание </w:t>
      </w:r>
      <w:r w:rsidRPr="00E345FE">
        <w:rPr>
          <w:rFonts w:ascii="Times New Roman" w:hAnsi="Times New Roman"/>
          <w:b/>
          <w:sz w:val="28"/>
          <w:szCs w:val="28"/>
        </w:rPr>
        <w:t>(слайд 8):</w:t>
      </w:r>
    </w:p>
    <w:p w:rsidR="00F30D2E" w:rsidRPr="00E345FE" w:rsidRDefault="00F30D2E" w:rsidP="0019067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45FE">
        <w:rPr>
          <w:rFonts w:ascii="Times New Roman" w:hAnsi="Times New Roman"/>
          <w:sz w:val="28"/>
          <w:szCs w:val="28"/>
        </w:rPr>
        <w:t>Патриотизм – это…</w:t>
      </w:r>
    </w:p>
    <w:p w:rsidR="00F30D2E" w:rsidRPr="00E345FE" w:rsidRDefault="00F30D2E" w:rsidP="0019067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45FE">
        <w:rPr>
          <w:rFonts w:ascii="Times New Roman" w:hAnsi="Times New Roman"/>
          <w:sz w:val="28"/>
          <w:szCs w:val="28"/>
        </w:rPr>
        <w:t xml:space="preserve">… любовь к своей Родине, </w:t>
      </w:r>
    </w:p>
    <w:p w:rsidR="00F30D2E" w:rsidRPr="00E345FE" w:rsidRDefault="00F30D2E" w:rsidP="0019067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45FE">
        <w:rPr>
          <w:rFonts w:ascii="Times New Roman" w:hAnsi="Times New Roman"/>
          <w:sz w:val="28"/>
          <w:szCs w:val="28"/>
        </w:rPr>
        <w:t xml:space="preserve">… преданность традициям, </w:t>
      </w:r>
    </w:p>
    <w:p w:rsidR="00F30D2E" w:rsidRPr="00E345FE" w:rsidRDefault="00F30D2E" w:rsidP="0019067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45FE">
        <w:rPr>
          <w:rFonts w:ascii="Times New Roman" w:hAnsi="Times New Roman"/>
          <w:sz w:val="28"/>
          <w:szCs w:val="28"/>
        </w:rPr>
        <w:t xml:space="preserve">… вера и служение Отечеству, </w:t>
      </w:r>
    </w:p>
    <w:p w:rsidR="00F30D2E" w:rsidRPr="00E345FE" w:rsidRDefault="00F30D2E" w:rsidP="0019067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45FE">
        <w:rPr>
          <w:rFonts w:ascii="Times New Roman" w:hAnsi="Times New Roman"/>
          <w:sz w:val="28"/>
          <w:szCs w:val="28"/>
        </w:rPr>
        <w:t xml:space="preserve">… чувство уважения и гордости за свою страну, людей, живущих в ней, </w:t>
      </w:r>
    </w:p>
    <w:p w:rsidR="00F30D2E" w:rsidRPr="00E345FE" w:rsidRDefault="00F30D2E" w:rsidP="0019067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45FE">
        <w:rPr>
          <w:rFonts w:ascii="Times New Roman" w:hAnsi="Times New Roman"/>
          <w:sz w:val="28"/>
          <w:szCs w:val="28"/>
        </w:rPr>
        <w:t>… умение жить интересами своей страны,</w:t>
      </w:r>
    </w:p>
    <w:p w:rsidR="00F30D2E" w:rsidRPr="00E345FE" w:rsidRDefault="00F30D2E" w:rsidP="0019067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45FE">
        <w:rPr>
          <w:rFonts w:ascii="Times New Roman" w:hAnsi="Times New Roman"/>
          <w:sz w:val="28"/>
          <w:szCs w:val="28"/>
        </w:rPr>
        <w:t>… проявление любви ко всему человечеству.</w:t>
      </w:r>
    </w:p>
    <w:p w:rsidR="00F30D2E" w:rsidRPr="00E345FE" w:rsidRDefault="00F30D2E" w:rsidP="00190672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E345FE">
        <w:rPr>
          <w:rFonts w:ascii="Times New Roman" w:hAnsi="Times New Roman"/>
          <w:b/>
          <w:sz w:val="28"/>
          <w:szCs w:val="28"/>
        </w:rPr>
        <w:t>(слайд 9)</w:t>
      </w:r>
      <w:r w:rsidRPr="00E345FE">
        <w:rPr>
          <w:rFonts w:ascii="Times New Roman" w:hAnsi="Times New Roman"/>
          <w:sz w:val="28"/>
          <w:szCs w:val="28"/>
        </w:rPr>
        <w:t xml:space="preserve"> А теперь обратимся к толковому словарю Ожегова С. И. «Патриотизм – это преданность и любовь к своему Отечеству, своему народу»</w:t>
      </w:r>
      <w:r>
        <w:rPr>
          <w:rFonts w:ascii="Times New Roman" w:hAnsi="Times New Roman"/>
          <w:sz w:val="28"/>
          <w:szCs w:val="28"/>
        </w:rPr>
        <w:t>.</w:t>
      </w:r>
      <w:r w:rsidRPr="00E345FE">
        <w:rPr>
          <w:rFonts w:ascii="Times New Roman" w:hAnsi="Times New Roman"/>
          <w:sz w:val="28"/>
          <w:szCs w:val="28"/>
        </w:rPr>
        <w:t xml:space="preserve">  В других источниках можно увидеть такое определение «Патриотизм – это любовь к родине, преданность ей, стремление своими действиями служить ее интересам, ощущение неразрывной связи со своим народом, с его языком, культурой, бытом и нравами».</w:t>
      </w:r>
    </w:p>
    <w:p w:rsidR="00F30D2E" w:rsidRPr="00E345FE" w:rsidRDefault="00F30D2E" w:rsidP="0019067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45FE">
        <w:rPr>
          <w:rFonts w:ascii="Times New Roman" w:hAnsi="Times New Roman"/>
          <w:sz w:val="28"/>
          <w:szCs w:val="28"/>
        </w:rPr>
        <w:t xml:space="preserve">Таким образом, можно подвести итог, что вы знаете и понимаете данный термин. </w:t>
      </w:r>
    </w:p>
    <w:p w:rsidR="00F30D2E" w:rsidRPr="00E345FE" w:rsidRDefault="00F30D2E" w:rsidP="00190672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345FE">
        <w:rPr>
          <w:rFonts w:ascii="Times New Roman" w:hAnsi="Times New Roman"/>
          <w:sz w:val="28"/>
          <w:szCs w:val="28"/>
        </w:rPr>
        <w:t xml:space="preserve">Следующий вопрос касался того, считаете ли вы себя патриотом </w:t>
      </w:r>
      <w:r w:rsidRPr="00E345FE">
        <w:rPr>
          <w:rFonts w:ascii="Times New Roman" w:hAnsi="Times New Roman"/>
          <w:b/>
          <w:sz w:val="28"/>
          <w:szCs w:val="28"/>
        </w:rPr>
        <w:t>(слайд 10).</w:t>
      </w:r>
    </w:p>
    <w:p w:rsidR="00F30D2E" w:rsidRPr="00E345FE" w:rsidRDefault="00F30D2E" w:rsidP="0019067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45FE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B4E55FC" wp14:editId="67459DB4">
            <wp:extent cx="5715000" cy="3057525"/>
            <wp:effectExtent l="0" t="0" r="0" b="0"/>
            <wp:docPr id="4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30D2E" w:rsidRPr="00E345FE" w:rsidRDefault="00F30D2E" w:rsidP="0019067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0D2E" w:rsidRPr="00E345FE" w:rsidRDefault="00F30D2E" w:rsidP="0019067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45FE">
        <w:rPr>
          <w:rFonts w:ascii="Times New Roman" w:hAnsi="Times New Roman"/>
          <w:sz w:val="28"/>
          <w:szCs w:val="28"/>
        </w:rPr>
        <w:t xml:space="preserve">«Патриот - человек, преданный своему народу, любящий свое отечество, готовый на жертвы и совершающий подвиги во имя интересов своей родины».  </w:t>
      </w:r>
    </w:p>
    <w:p w:rsidR="00F30D2E" w:rsidRPr="00E345FE" w:rsidRDefault="00F30D2E" w:rsidP="00190672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345FE">
        <w:rPr>
          <w:rFonts w:ascii="Times New Roman" w:hAnsi="Times New Roman"/>
          <w:sz w:val="28"/>
          <w:szCs w:val="28"/>
        </w:rPr>
        <w:t xml:space="preserve">Вопрос 3 касался необходимости воспитывать патриотические чувства  детей </w:t>
      </w:r>
      <w:r w:rsidRPr="00E345FE">
        <w:rPr>
          <w:rFonts w:ascii="Times New Roman" w:hAnsi="Times New Roman"/>
          <w:b/>
          <w:sz w:val="28"/>
          <w:szCs w:val="28"/>
        </w:rPr>
        <w:t>(слайд 11).</w:t>
      </w:r>
    </w:p>
    <w:p w:rsidR="00F30D2E" w:rsidRPr="00E345FE" w:rsidRDefault="00F30D2E" w:rsidP="0019067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45F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4BFF793" wp14:editId="0389C5E8">
            <wp:extent cx="4143375" cy="3409950"/>
            <wp:effectExtent l="0" t="0" r="0" b="0"/>
            <wp:docPr id="4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30D2E" w:rsidRDefault="00F30D2E" w:rsidP="0019067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0D2E" w:rsidRPr="00E345FE" w:rsidRDefault="00F30D2E" w:rsidP="0019067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45FE">
        <w:rPr>
          <w:rFonts w:ascii="Times New Roman" w:hAnsi="Times New Roman"/>
          <w:sz w:val="28"/>
          <w:szCs w:val="28"/>
        </w:rPr>
        <w:t>Слайд 12:</w:t>
      </w:r>
    </w:p>
    <w:p w:rsidR="00F30D2E" w:rsidRPr="00E345FE" w:rsidRDefault="00F30D2E" w:rsidP="00190672">
      <w:pPr>
        <w:spacing w:line="276" w:lineRule="auto"/>
        <w:rPr>
          <w:rFonts w:ascii="Times New Roman" w:hAnsi="Times New Roman"/>
          <w:sz w:val="28"/>
          <w:szCs w:val="28"/>
        </w:rPr>
      </w:pPr>
      <w:r w:rsidRPr="00E345FE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77A005D" wp14:editId="7E6CDAA1">
            <wp:extent cx="5610225" cy="3390900"/>
            <wp:effectExtent l="19050" t="0" r="9525" b="0"/>
            <wp:docPr id="4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30D2E" w:rsidRPr="00E345FE" w:rsidRDefault="00F30D2E" w:rsidP="00190672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(слайд 13</w:t>
      </w:r>
      <w:r w:rsidRPr="00E345FE">
        <w:rPr>
          <w:rFonts w:ascii="Times New Roman" w:hAnsi="Times New Roman"/>
          <w:b/>
          <w:sz w:val="28"/>
          <w:szCs w:val="28"/>
        </w:rPr>
        <w:t>)</w:t>
      </w:r>
    </w:p>
    <w:p w:rsidR="00F30D2E" w:rsidRPr="00E345FE" w:rsidRDefault="00F30D2E" w:rsidP="0019067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345FE">
        <w:rPr>
          <w:rFonts w:ascii="Times New Roman" w:hAnsi="Times New Roman"/>
          <w:b/>
          <w:sz w:val="28"/>
          <w:szCs w:val="28"/>
        </w:rPr>
        <w:t>Какие качества, способствующие становлению гражданина, вы воспитываете в своем ребенке?</w:t>
      </w:r>
    </w:p>
    <w:p w:rsidR="00F30D2E" w:rsidRPr="00E345FE" w:rsidRDefault="00F30D2E" w:rsidP="0019067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0D2E" w:rsidRPr="00E345FE" w:rsidRDefault="00F30D2E" w:rsidP="00190672">
      <w:pPr>
        <w:spacing w:line="276" w:lineRule="auto"/>
        <w:rPr>
          <w:rFonts w:ascii="Times New Roman" w:hAnsi="Times New Roman"/>
          <w:sz w:val="28"/>
          <w:szCs w:val="28"/>
        </w:rPr>
      </w:pPr>
      <w:r w:rsidRPr="00E345F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10C5371" wp14:editId="40E9E0C1">
            <wp:extent cx="5153025" cy="1371600"/>
            <wp:effectExtent l="0" t="0" r="0" b="0"/>
            <wp:docPr id="48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F30D2E" w:rsidRPr="00E345FE" w:rsidRDefault="00F30D2E" w:rsidP="00190672">
      <w:pPr>
        <w:spacing w:line="276" w:lineRule="auto"/>
        <w:rPr>
          <w:rFonts w:ascii="Times New Roman" w:hAnsi="Times New Roman"/>
          <w:sz w:val="28"/>
          <w:szCs w:val="28"/>
        </w:rPr>
      </w:pPr>
      <w:r w:rsidRPr="00E345F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760299F" wp14:editId="6F29ACF9">
            <wp:extent cx="5238750" cy="1400175"/>
            <wp:effectExtent l="0" t="0" r="0" b="0"/>
            <wp:docPr id="49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F30D2E" w:rsidRPr="00E345FE" w:rsidRDefault="00F30D2E" w:rsidP="00190672">
      <w:pPr>
        <w:spacing w:line="276" w:lineRule="auto"/>
        <w:rPr>
          <w:rFonts w:ascii="Times New Roman" w:hAnsi="Times New Roman"/>
          <w:sz w:val="28"/>
          <w:szCs w:val="28"/>
        </w:rPr>
      </w:pPr>
      <w:r w:rsidRPr="00E345F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CDDC219" wp14:editId="526BF34D">
            <wp:extent cx="5295900" cy="1438275"/>
            <wp:effectExtent l="0" t="0" r="0" b="9525"/>
            <wp:docPr id="50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F30D2E" w:rsidRPr="00E345FE" w:rsidRDefault="00F30D2E" w:rsidP="00190672">
      <w:pPr>
        <w:spacing w:line="276" w:lineRule="auto"/>
        <w:rPr>
          <w:rFonts w:ascii="Times New Roman" w:hAnsi="Times New Roman"/>
          <w:sz w:val="28"/>
          <w:szCs w:val="28"/>
        </w:rPr>
      </w:pPr>
      <w:r w:rsidRPr="00E345FE">
        <w:rPr>
          <w:rFonts w:ascii="Times New Roman" w:hAnsi="Times New Roman"/>
          <w:sz w:val="28"/>
          <w:szCs w:val="28"/>
        </w:rPr>
        <w:t xml:space="preserve">         </w:t>
      </w:r>
      <w:r w:rsidRPr="00E345F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261AFFC" wp14:editId="48A91650">
            <wp:extent cx="2809875" cy="428625"/>
            <wp:effectExtent l="19050" t="0" r="0" b="0"/>
            <wp:docPr id="51" name="Объект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800600" cy="472320"/>
                      <a:chOff x="357166" y="8501090"/>
                      <a:chExt cx="4800600" cy="472320"/>
                    </a:xfrm>
                  </a:grpSpPr>
                  <a:grpSp>
                    <a:nvGrpSpPr>
                      <a:cNvPr id="12" name="Группа 11"/>
                      <a:cNvGrpSpPr/>
                    </a:nvGrpSpPr>
                    <a:grpSpPr>
                      <a:xfrm>
                        <a:off x="357166" y="8501090"/>
                        <a:ext cx="4800600" cy="472320"/>
                        <a:chOff x="342900" y="1465748"/>
                        <a:chExt cx="4800600" cy="472320"/>
                      </a:xfrm>
                    </a:grpSpPr>
                    <a:sp>
                      <a:nvSpPr>
                        <a:cNvPr id="13" name="Скругленный прямоугольник 12"/>
                        <a:cNvSpPr/>
                      </a:nvSpPr>
                      <a:spPr>
                        <a:xfrm>
                          <a:off x="342900" y="1465748"/>
                          <a:ext cx="4800600" cy="472320"/>
                        </a:xfrm>
                        <a:prstGeom prst="roundRect">
                          <a:avLst/>
                        </a:prstGeom>
                      </a:spPr>
                      <a:style>
                        <a:lnRef idx="2">
                          <a:schemeClr val="accent2">
                            <a:shade val="80000"/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a:style>
                    </a:sp>
                    <a:sp>
                      <a:nvSpPr>
                        <a:cNvPr id="14" name="Скругленный прямоугольник 4"/>
                        <a:cNvSpPr/>
                      </a:nvSpPr>
                      <a:spPr>
                        <a:xfrm>
                          <a:off x="365957" y="1488805"/>
                          <a:ext cx="4754486" cy="426206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spcFirstLastPara="0" vert="horz" wrap="square" lIns="181451" tIns="0" rIns="181451" bIns="0" numCol="1" spcCol="1270" anchor="ctr" anchorCtr="0">
                            <a:no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lvl="0" algn="l" defTabSz="711200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35000"/>
                              </a:spcAft>
                            </a:pPr>
                            <a:r>
                              <a:rPr lang="ru-RU" sz="1600" b="1" dirty="0" smtClean="0"/>
                              <a:t>Помощь  младшим</a:t>
                            </a:r>
                            <a:endParaRPr lang="ru-RU" sz="1600" b="1" kern="1200" dirty="0"/>
                          </a:p>
                        </a:txBody>
                        <a:useSpRect/>
                      </a:txSp>
                      <a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F30D2E" w:rsidRDefault="00F30D2E" w:rsidP="00190672">
      <w:pPr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F30D2E" w:rsidRPr="00E345FE" w:rsidRDefault="00F30D2E" w:rsidP="00190672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E345FE">
        <w:rPr>
          <w:rFonts w:ascii="Times New Roman" w:hAnsi="Times New Roman"/>
          <w:b/>
          <w:bCs/>
          <w:sz w:val="28"/>
          <w:szCs w:val="28"/>
        </w:rPr>
        <w:t>Какие методы и приемы вы используете для этого в своей семье</w:t>
      </w:r>
      <w:proofErr w:type="gramStart"/>
      <w:r w:rsidRPr="00E345FE">
        <w:rPr>
          <w:rFonts w:ascii="Times New Roman" w:hAnsi="Times New Roman"/>
          <w:b/>
          <w:bCs/>
          <w:sz w:val="28"/>
          <w:szCs w:val="28"/>
        </w:rPr>
        <w:t>?</w:t>
      </w:r>
      <w:r>
        <w:rPr>
          <w:rFonts w:ascii="Times New Roman" w:hAnsi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/>
          <w:b/>
          <w:sz w:val="28"/>
          <w:szCs w:val="28"/>
        </w:rPr>
        <w:t>слайд 14</w:t>
      </w:r>
      <w:r w:rsidRPr="00E345FE">
        <w:rPr>
          <w:rFonts w:ascii="Times New Roman" w:hAnsi="Times New Roman"/>
          <w:b/>
          <w:sz w:val="28"/>
          <w:szCs w:val="28"/>
        </w:rPr>
        <w:t>)</w:t>
      </w:r>
    </w:p>
    <w:p w:rsidR="00F30D2E" w:rsidRPr="00E345FE" w:rsidRDefault="00F30D2E" w:rsidP="00190672">
      <w:pPr>
        <w:spacing w:line="276" w:lineRule="auto"/>
        <w:rPr>
          <w:rFonts w:ascii="Times New Roman" w:hAnsi="Times New Roman"/>
          <w:sz w:val="28"/>
          <w:szCs w:val="28"/>
        </w:rPr>
      </w:pPr>
      <w:r w:rsidRPr="00E345F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9C9C4A5" wp14:editId="6C89AFA7">
            <wp:extent cx="4962525" cy="2724150"/>
            <wp:effectExtent l="19050" t="0" r="9525" b="0"/>
            <wp:docPr id="52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Схема 8"/>
                    <pic:cNvPicPr>
                      <a:picLocks noChangeArrowheads="1"/>
                    </pic:cNvPicPr>
                  </pic:nvPicPr>
                  <pic:blipFill>
                    <a:blip r:embed="rId28"/>
                    <a:srcRect t="-2615" b="-2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D2E" w:rsidRPr="00E345FE" w:rsidRDefault="00F30D2E" w:rsidP="0019067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345FE">
        <w:rPr>
          <w:rFonts w:ascii="Times New Roman" w:hAnsi="Times New Roman"/>
          <w:b/>
          <w:sz w:val="28"/>
          <w:szCs w:val="28"/>
        </w:rPr>
        <w:t>Какие мероприятия могут способствовать формированию патриотизма и гражданственности школьников в школе?</w:t>
      </w:r>
      <w:r>
        <w:rPr>
          <w:rFonts w:ascii="Times New Roman" w:hAnsi="Times New Roman"/>
          <w:b/>
          <w:sz w:val="28"/>
          <w:szCs w:val="28"/>
        </w:rPr>
        <w:t xml:space="preserve"> (слайд 16)</w:t>
      </w:r>
    </w:p>
    <w:p w:rsidR="00F30D2E" w:rsidRPr="00E345FE" w:rsidRDefault="00F30D2E" w:rsidP="0019067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0D2E" w:rsidRPr="00E345FE" w:rsidRDefault="00F30D2E" w:rsidP="00190672">
      <w:pPr>
        <w:spacing w:line="276" w:lineRule="auto"/>
        <w:rPr>
          <w:rFonts w:ascii="Times New Roman" w:hAnsi="Times New Roman"/>
          <w:sz w:val="28"/>
          <w:szCs w:val="28"/>
        </w:rPr>
      </w:pPr>
      <w:r w:rsidRPr="00E345F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9247EF8" wp14:editId="0827E01E">
            <wp:extent cx="5676900" cy="1676400"/>
            <wp:effectExtent l="0" t="0" r="0" b="0"/>
            <wp:docPr id="53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F30D2E" w:rsidRPr="00E345FE" w:rsidRDefault="00F30D2E" w:rsidP="00190672">
      <w:pPr>
        <w:spacing w:line="276" w:lineRule="auto"/>
        <w:rPr>
          <w:rFonts w:ascii="Times New Roman" w:hAnsi="Times New Roman"/>
          <w:sz w:val="28"/>
          <w:szCs w:val="28"/>
        </w:rPr>
      </w:pPr>
      <w:r w:rsidRPr="00E345F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CCD814A" wp14:editId="72E5DC08">
            <wp:extent cx="5591175" cy="1876425"/>
            <wp:effectExtent l="0" t="0" r="9525" b="0"/>
            <wp:docPr id="54" name="Схе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:rsidR="00F30D2E" w:rsidRDefault="00F30D2E" w:rsidP="0019067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0D2E" w:rsidRPr="00E345FE" w:rsidRDefault="00F30D2E" w:rsidP="0019067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45FE">
        <w:rPr>
          <w:rFonts w:ascii="Times New Roman" w:hAnsi="Times New Roman"/>
          <w:sz w:val="28"/>
          <w:szCs w:val="28"/>
        </w:rPr>
        <w:t xml:space="preserve">Давайте подведем итог. Вы, родители, понимаете и осознаете важность этого вопроса. Стараетесь уделять внимание воспитанию патриотизма в собственных детях.  </w:t>
      </w:r>
    </w:p>
    <w:p w:rsidR="00F30D2E" w:rsidRPr="00E345FE" w:rsidRDefault="00F30D2E" w:rsidP="00190672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E345FE">
        <w:rPr>
          <w:rFonts w:ascii="Times New Roman" w:hAnsi="Times New Roman"/>
          <w:sz w:val="28"/>
          <w:szCs w:val="28"/>
        </w:rPr>
        <w:t xml:space="preserve">Теперь мне хочется показать, что думают и знают об этом ваши дети </w:t>
      </w:r>
      <w:r w:rsidRPr="00E345FE">
        <w:rPr>
          <w:rFonts w:ascii="Times New Roman" w:hAnsi="Times New Roman"/>
          <w:b/>
          <w:sz w:val="28"/>
          <w:szCs w:val="28"/>
        </w:rPr>
        <w:t>(слайд 17)</w:t>
      </w:r>
      <w:r w:rsidRPr="00E345FE">
        <w:rPr>
          <w:rFonts w:ascii="Times New Roman" w:hAnsi="Times New Roman"/>
          <w:sz w:val="28"/>
          <w:szCs w:val="28"/>
        </w:rPr>
        <w:t xml:space="preserve">. С детьми мы проводили несколько анкет. Все они были </w:t>
      </w:r>
      <w:r w:rsidRPr="00E345FE">
        <w:rPr>
          <w:rFonts w:ascii="Times New Roman" w:hAnsi="Times New Roman"/>
          <w:sz w:val="28"/>
          <w:szCs w:val="28"/>
        </w:rPr>
        <w:lastRenderedPageBreak/>
        <w:t>построены на методе «Незаконченных предложений», т. е. им надо было закончить предложение своими словами.  Озвучить все нет возможности, но самое яркое и запоминающееся высказывания я хочу вам представить.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5FE">
        <w:rPr>
          <w:rFonts w:ascii="Times New Roman" w:hAnsi="Times New Roman"/>
          <w:sz w:val="28"/>
          <w:szCs w:val="28"/>
        </w:rPr>
        <w:t>Например:</w:t>
      </w:r>
    </w:p>
    <w:p w:rsidR="00F30D2E" w:rsidRPr="00E345FE" w:rsidRDefault="00F30D2E" w:rsidP="00190672">
      <w:pPr>
        <w:spacing w:line="276" w:lineRule="auto"/>
        <w:rPr>
          <w:rFonts w:ascii="Times New Roman" w:hAnsi="Times New Roman"/>
          <w:sz w:val="28"/>
          <w:szCs w:val="28"/>
        </w:rPr>
      </w:pPr>
      <w:r w:rsidRPr="00E345FE">
        <w:rPr>
          <w:rFonts w:ascii="Times New Roman" w:hAnsi="Times New Roman"/>
          <w:b/>
          <w:bCs/>
          <w:sz w:val="28"/>
          <w:szCs w:val="28"/>
        </w:rPr>
        <w:t>Родина</w:t>
      </w:r>
      <w:r w:rsidRPr="00E345FE">
        <w:rPr>
          <w:rFonts w:ascii="Times New Roman" w:hAnsi="Times New Roman"/>
          <w:sz w:val="28"/>
          <w:szCs w:val="28"/>
        </w:rPr>
        <w:t xml:space="preserve"> – это мир </w:t>
      </w:r>
    </w:p>
    <w:p w:rsidR="00F30D2E" w:rsidRPr="00E345FE" w:rsidRDefault="00F30D2E" w:rsidP="00190672">
      <w:pPr>
        <w:spacing w:line="276" w:lineRule="auto"/>
        <w:rPr>
          <w:rFonts w:ascii="Times New Roman" w:hAnsi="Times New Roman"/>
          <w:sz w:val="28"/>
          <w:szCs w:val="28"/>
        </w:rPr>
      </w:pPr>
      <w:r w:rsidRPr="00E345FE">
        <w:rPr>
          <w:rFonts w:ascii="Times New Roman" w:hAnsi="Times New Roman"/>
          <w:b/>
          <w:bCs/>
          <w:sz w:val="28"/>
          <w:szCs w:val="28"/>
        </w:rPr>
        <w:t xml:space="preserve">Малая Родина </w:t>
      </w:r>
      <w:r w:rsidRPr="00E345FE">
        <w:rPr>
          <w:rFonts w:ascii="Times New Roman" w:hAnsi="Times New Roman"/>
          <w:sz w:val="28"/>
          <w:szCs w:val="28"/>
        </w:rPr>
        <w:t xml:space="preserve">– это когда мы переехали; это маленькая Родина </w:t>
      </w:r>
    </w:p>
    <w:p w:rsidR="00F30D2E" w:rsidRPr="00E345FE" w:rsidRDefault="00F30D2E" w:rsidP="00190672">
      <w:pPr>
        <w:spacing w:line="276" w:lineRule="auto"/>
        <w:rPr>
          <w:rFonts w:ascii="Times New Roman" w:hAnsi="Times New Roman"/>
          <w:sz w:val="28"/>
          <w:szCs w:val="28"/>
        </w:rPr>
      </w:pPr>
      <w:r w:rsidRPr="00E345FE">
        <w:rPr>
          <w:rFonts w:ascii="Times New Roman" w:hAnsi="Times New Roman"/>
          <w:b/>
          <w:bCs/>
          <w:sz w:val="28"/>
          <w:szCs w:val="28"/>
        </w:rPr>
        <w:t xml:space="preserve">Защищать Родину </w:t>
      </w:r>
      <w:r w:rsidRPr="00E345FE">
        <w:rPr>
          <w:rFonts w:ascii="Times New Roman" w:hAnsi="Times New Roman"/>
          <w:sz w:val="28"/>
          <w:szCs w:val="28"/>
        </w:rPr>
        <w:t>– это значит не бросать бумажки</w:t>
      </w:r>
    </w:p>
    <w:p w:rsidR="00F30D2E" w:rsidRPr="00E345FE" w:rsidRDefault="00F30D2E" w:rsidP="00190672">
      <w:pPr>
        <w:spacing w:line="276" w:lineRule="auto"/>
        <w:rPr>
          <w:rFonts w:ascii="Times New Roman" w:hAnsi="Times New Roman"/>
          <w:sz w:val="28"/>
          <w:szCs w:val="28"/>
        </w:rPr>
      </w:pPr>
      <w:r w:rsidRPr="00E345FE">
        <w:rPr>
          <w:rFonts w:ascii="Times New Roman" w:hAnsi="Times New Roman"/>
          <w:b/>
          <w:bCs/>
          <w:sz w:val="28"/>
          <w:szCs w:val="28"/>
        </w:rPr>
        <w:t xml:space="preserve">Защищать Родину – </w:t>
      </w:r>
      <w:r w:rsidRPr="00E345FE">
        <w:rPr>
          <w:rFonts w:ascii="Times New Roman" w:hAnsi="Times New Roman"/>
          <w:sz w:val="28"/>
          <w:szCs w:val="28"/>
        </w:rPr>
        <w:t xml:space="preserve">это значит работать </w:t>
      </w:r>
    </w:p>
    <w:p w:rsidR="00F30D2E" w:rsidRPr="00E345FE" w:rsidRDefault="00F30D2E" w:rsidP="00190672">
      <w:pPr>
        <w:spacing w:line="276" w:lineRule="auto"/>
        <w:rPr>
          <w:rFonts w:ascii="Times New Roman" w:hAnsi="Times New Roman"/>
          <w:sz w:val="28"/>
          <w:szCs w:val="28"/>
        </w:rPr>
      </w:pPr>
      <w:r w:rsidRPr="00E345FE">
        <w:rPr>
          <w:rFonts w:ascii="Times New Roman" w:hAnsi="Times New Roman"/>
          <w:b/>
          <w:bCs/>
          <w:sz w:val="28"/>
          <w:szCs w:val="28"/>
        </w:rPr>
        <w:t>Достопримечательность</w:t>
      </w:r>
      <w:r w:rsidRPr="00E345FE">
        <w:rPr>
          <w:rFonts w:ascii="Times New Roman" w:hAnsi="Times New Roman"/>
          <w:sz w:val="28"/>
          <w:szCs w:val="28"/>
        </w:rPr>
        <w:t xml:space="preserve"> – это то, что принадлежит человеку.</w:t>
      </w:r>
    </w:p>
    <w:p w:rsidR="00F30D2E" w:rsidRPr="00E345FE" w:rsidRDefault="00F30D2E" w:rsidP="00190672">
      <w:pPr>
        <w:spacing w:line="276" w:lineRule="auto"/>
        <w:rPr>
          <w:rFonts w:ascii="Times New Roman" w:hAnsi="Times New Roman"/>
          <w:sz w:val="28"/>
          <w:szCs w:val="28"/>
        </w:rPr>
      </w:pPr>
      <w:r w:rsidRPr="00E345FE">
        <w:rPr>
          <w:rFonts w:ascii="Times New Roman" w:hAnsi="Times New Roman"/>
          <w:b/>
          <w:bCs/>
          <w:sz w:val="28"/>
          <w:szCs w:val="28"/>
        </w:rPr>
        <w:t>Гражданин</w:t>
      </w:r>
      <w:r w:rsidRPr="00E345FE">
        <w:rPr>
          <w:rFonts w:ascii="Times New Roman" w:hAnsi="Times New Roman"/>
          <w:sz w:val="28"/>
          <w:szCs w:val="28"/>
        </w:rPr>
        <w:t xml:space="preserve"> – это дяденька </w:t>
      </w:r>
    </w:p>
    <w:p w:rsidR="00F30D2E" w:rsidRPr="00E345FE" w:rsidRDefault="00F30D2E" w:rsidP="00190672">
      <w:pPr>
        <w:spacing w:line="276" w:lineRule="auto"/>
        <w:rPr>
          <w:rFonts w:ascii="Times New Roman" w:hAnsi="Times New Roman"/>
          <w:sz w:val="28"/>
          <w:szCs w:val="28"/>
        </w:rPr>
      </w:pPr>
      <w:r w:rsidRPr="00E345FE">
        <w:rPr>
          <w:rFonts w:ascii="Times New Roman" w:hAnsi="Times New Roman"/>
          <w:b/>
          <w:bCs/>
          <w:sz w:val="28"/>
          <w:szCs w:val="28"/>
        </w:rPr>
        <w:t>Гражданин</w:t>
      </w:r>
      <w:r w:rsidRPr="00E345FE">
        <w:rPr>
          <w:rFonts w:ascii="Times New Roman" w:hAnsi="Times New Roman"/>
          <w:sz w:val="28"/>
          <w:szCs w:val="28"/>
        </w:rPr>
        <w:t xml:space="preserve"> – это тот, кто работает в городе </w:t>
      </w:r>
    </w:p>
    <w:p w:rsidR="00F30D2E" w:rsidRPr="00E345FE" w:rsidRDefault="00F30D2E" w:rsidP="00190672">
      <w:pPr>
        <w:spacing w:line="276" w:lineRule="auto"/>
        <w:rPr>
          <w:rFonts w:ascii="Times New Roman" w:hAnsi="Times New Roman"/>
          <w:sz w:val="28"/>
          <w:szCs w:val="28"/>
        </w:rPr>
      </w:pPr>
      <w:r w:rsidRPr="00E345FE">
        <w:rPr>
          <w:rFonts w:ascii="Times New Roman" w:hAnsi="Times New Roman"/>
          <w:b/>
          <w:bCs/>
          <w:sz w:val="28"/>
          <w:szCs w:val="28"/>
        </w:rPr>
        <w:t xml:space="preserve">Гражданин имеет право </w:t>
      </w:r>
      <w:r w:rsidRPr="00E345FE">
        <w:rPr>
          <w:rFonts w:ascii="Times New Roman" w:hAnsi="Times New Roman"/>
          <w:sz w:val="28"/>
          <w:szCs w:val="28"/>
        </w:rPr>
        <w:t xml:space="preserve">на машину; ездить на велосипеде </w:t>
      </w:r>
    </w:p>
    <w:p w:rsidR="00F30D2E" w:rsidRPr="00E345FE" w:rsidRDefault="00F30D2E" w:rsidP="00190672">
      <w:pPr>
        <w:spacing w:line="276" w:lineRule="auto"/>
        <w:rPr>
          <w:rFonts w:ascii="Times New Roman" w:hAnsi="Times New Roman"/>
          <w:sz w:val="28"/>
          <w:szCs w:val="28"/>
        </w:rPr>
      </w:pPr>
      <w:r w:rsidRPr="00E345FE">
        <w:rPr>
          <w:rFonts w:ascii="Times New Roman" w:hAnsi="Times New Roman"/>
          <w:b/>
          <w:bCs/>
          <w:sz w:val="28"/>
          <w:szCs w:val="28"/>
        </w:rPr>
        <w:t xml:space="preserve">Конституция </w:t>
      </w:r>
      <w:r w:rsidRPr="00E345FE">
        <w:rPr>
          <w:rFonts w:ascii="Times New Roman" w:hAnsi="Times New Roman"/>
          <w:sz w:val="28"/>
          <w:szCs w:val="28"/>
        </w:rPr>
        <w:t xml:space="preserve">– это училище. </w:t>
      </w:r>
    </w:p>
    <w:p w:rsidR="00F30D2E" w:rsidRPr="00E345FE" w:rsidRDefault="00F30D2E" w:rsidP="00190672">
      <w:pPr>
        <w:spacing w:line="276" w:lineRule="auto"/>
        <w:rPr>
          <w:rFonts w:ascii="Times New Roman" w:hAnsi="Times New Roman"/>
          <w:sz w:val="28"/>
          <w:szCs w:val="28"/>
        </w:rPr>
      </w:pPr>
      <w:r w:rsidRPr="00E345FE">
        <w:rPr>
          <w:rFonts w:ascii="Times New Roman" w:hAnsi="Times New Roman"/>
          <w:b/>
          <w:bCs/>
          <w:sz w:val="28"/>
          <w:szCs w:val="28"/>
        </w:rPr>
        <w:t xml:space="preserve">Гражданин имеет право </w:t>
      </w:r>
      <w:r w:rsidRPr="00E345FE">
        <w:rPr>
          <w:rFonts w:ascii="Times New Roman" w:hAnsi="Times New Roman"/>
          <w:sz w:val="28"/>
          <w:szCs w:val="28"/>
        </w:rPr>
        <w:t xml:space="preserve">кричать. </w:t>
      </w:r>
    </w:p>
    <w:p w:rsidR="00F30D2E" w:rsidRPr="00E345FE" w:rsidRDefault="00F30D2E" w:rsidP="00190672">
      <w:pPr>
        <w:spacing w:line="276" w:lineRule="auto"/>
        <w:rPr>
          <w:rFonts w:ascii="Times New Roman" w:hAnsi="Times New Roman"/>
          <w:sz w:val="28"/>
          <w:szCs w:val="28"/>
        </w:rPr>
      </w:pPr>
      <w:r w:rsidRPr="00E345FE">
        <w:rPr>
          <w:rFonts w:ascii="Times New Roman" w:hAnsi="Times New Roman"/>
          <w:b/>
          <w:bCs/>
          <w:sz w:val="28"/>
          <w:szCs w:val="28"/>
        </w:rPr>
        <w:t>Гражданин имеет право</w:t>
      </w:r>
      <w:r w:rsidRPr="00E345FE">
        <w:rPr>
          <w:rFonts w:ascii="Times New Roman" w:hAnsi="Times New Roman"/>
          <w:sz w:val="28"/>
          <w:szCs w:val="28"/>
        </w:rPr>
        <w:t xml:space="preserve"> ходить, глядеть. </w:t>
      </w:r>
    </w:p>
    <w:p w:rsidR="00F30D2E" w:rsidRPr="00E345FE" w:rsidRDefault="00F30D2E" w:rsidP="00190672">
      <w:pPr>
        <w:spacing w:line="276" w:lineRule="auto"/>
        <w:rPr>
          <w:rFonts w:ascii="Times New Roman" w:hAnsi="Times New Roman"/>
          <w:sz w:val="28"/>
          <w:szCs w:val="28"/>
        </w:rPr>
      </w:pPr>
      <w:r w:rsidRPr="00E345FE">
        <w:rPr>
          <w:rFonts w:ascii="Times New Roman" w:hAnsi="Times New Roman"/>
          <w:b/>
          <w:bCs/>
          <w:sz w:val="28"/>
          <w:szCs w:val="28"/>
        </w:rPr>
        <w:t xml:space="preserve">Гражданин имеет право </w:t>
      </w:r>
      <w:r w:rsidRPr="00E345FE">
        <w:rPr>
          <w:rFonts w:ascii="Times New Roman" w:hAnsi="Times New Roman"/>
          <w:sz w:val="28"/>
          <w:szCs w:val="28"/>
        </w:rPr>
        <w:t>быть гражданином</w:t>
      </w:r>
    </w:p>
    <w:p w:rsidR="00F30D2E" w:rsidRPr="00E345FE" w:rsidRDefault="00F30D2E" w:rsidP="0019067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45FE">
        <w:rPr>
          <w:rFonts w:ascii="Times New Roman" w:hAnsi="Times New Roman"/>
          <w:sz w:val="28"/>
          <w:szCs w:val="28"/>
        </w:rPr>
        <w:t>Еще чаще встречаются предложения, где ученик ничего не написал, или написал «Не знаю». Таким образом, можно сделать вывод, что наши дети очень плохо осведомлены в этих вопросах, что не владеют терминологией, очень мало знают, и большого интереса к этим вопросам не проявляют.</w:t>
      </w:r>
    </w:p>
    <w:p w:rsidR="00F30D2E" w:rsidRDefault="00F30D2E" w:rsidP="0019067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45FE">
        <w:rPr>
          <w:rFonts w:ascii="Times New Roman" w:hAnsi="Times New Roman"/>
          <w:sz w:val="28"/>
          <w:szCs w:val="28"/>
        </w:rPr>
        <w:t>Итак, давайте подведем  итоги нашего исследования. Мы выяснили, что вопросы воспитания и обучения неразделимы, что заниматься этим должна и школа, и родители, что патриотическое воспитание и гражданское образование являются важнейшей частью общего процесса воспитания и обучения детей,  что знаний в этих вопросах дети практически не имеют.</w:t>
      </w:r>
    </w:p>
    <w:p w:rsidR="00F30D2E" w:rsidRPr="00E345FE" w:rsidRDefault="00F30D2E" w:rsidP="0019067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как вы можете ответить на эти вопросы? (высказывания родителей)</w:t>
      </w:r>
    </w:p>
    <w:p w:rsidR="00F30D2E" w:rsidRPr="00E345FE" w:rsidRDefault="00F30D2E" w:rsidP="00190672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E345FE">
        <w:rPr>
          <w:rFonts w:ascii="Times New Roman" w:hAnsi="Times New Roman"/>
          <w:b/>
          <w:sz w:val="28"/>
          <w:szCs w:val="28"/>
        </w:rPr>
        <w:t>Беседа с родителями по теме собрания.</w:t>
      </w:r>
    </w:p>
    <w:p w:rsidR="00F30D2E" w:rsidRPr="00E345FE" w:rsidRDefault="00F30D2E" w:rsidP="0019067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45FE">
        <w:rPr>
          <w:rFonts w:ascii="Times New Roman" w:hAnsi="Times New Roman"/>
          <w:sz w:val="28"/>
          <w:szCs w:val="28"/>
        </w:rPr>
        <w:t>Как научить детей беречь и любить то, что имеешь, свой дом, свою семью, свой род, свою семейную историю? Как воспитать в них умение быть человеком не на словах, а на деле? Как научить проявлять уважение к труду предков, сохранивших для них и этот мир, и эту страну? Как научить быть достойными их памяти?</w:t>
      </w:r>
    </w:p>
    <w:p w:rsidR="00F30D2E" w:rsidRDefault="00F30D2E" w:rsidP="0019067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45FE">
        <w:rPr>
          <w:rFonts w:ascii="Times New Roman" w:hAnsi="Times New Roman"/>
          <w:sz w:val="28"/>
          <w:szCs w:val="28"/>
        </w:rPr>
        <w:t xml:space="preserve">Ни для кого не секрет, что умения закладывается не только и не столько в школе, сколько в семье. От того, насколько патриотично </w:t>
      </w:r>
      <w:proofErr w:type="gramStart"/>
      <w:r w:rsidRPr="00E345FE">
        <w:rPr>
          <w:rFonts w:ascii="Times New Roman" w:hAnsi="Times New Roman"/>
          <w:sz w:val="28"/>
          <w:szCs w:val="28"/>
        </w:rPr>
        <w:t>настроены</w:t>
      </w:r>
      <w:proofErr w:type="gramEnd"/>
      <w:r w:rsidRPr="00E345FE">
        <w:rPr>
          <w:rFonts w:ascii="Times New Roman" w:hAnsi="Times New Roman"/>
          <w:sz w:val="28"/>
          <w:szCs w:val="28"/>
        </w:rPr>
        <w:t xml:space="preserve"> мать и отец, во многом зависит, каким будет ребенок.</w:t>
      </w:r>
    </w:p>
    <w:p w:rsidR="00F30D2E" w:rsidRPr="00190672" w:rsidRDefault="00F30D2E" w:rsidP="00190672">
      <w:pPr>
        <w:spacing w:line="276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190672">
        <w:rPr>
          <w:rFonts w:ascii="Times New Roman" w:hAnsi="Times New Roman"/>
          <w:i/>
          <w:sz w:val="28"/>
          <w:szCs w:val="28"/>
          <w:u w:val="single"/>
        </w:rPr>
        <w:t>Выступление родителей</w:t>
      </w:r>
      <w:r w:rsidRPr="00190672">
        <w:rPr>
          <w:rFonts w:ascii="Times New Roman" w:hAnsi="Times New Roman"/>
          <w:i/>
          <w:sz w:val="28"/>
          <w:szCs w:val="28"/>
        </w:rPr>
        <w:t xml:space="preserve">. </w:t>
      </w:r>
      <w:r w:rsidRPr="00190672">
        <w:rPr>
          <w:rFonts w:ascii="Times New Roman" w:hAnsi="Times New Roman"/>
          <w:bCs/>
          <w:i/>
          <w:color w:val="000000"/>
          <w:sz w:val="28"/>
          <w:szCs w:val="28"/>
        </w:rPr>
        <w:t>Сообщение «Проявление и развитие патриотических чувств через семейные обычаи и традиции». </w:t>
      </w:r>
    </w:p>
    <w:p w:rsidR="00F30D2E" w:rsidRPr="00E345FE" w:rsidRDefault="00F30D2E" w:rsidP="0019067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Verdana" w:hAnsi="Verdana"/>
          <w:b/>
          <w:bCs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77370B2D" wp14:editId="15B4A952">
            <wp:extent cx="3590925" cy="2100050"/>
            <wp:effectExtent l="19050" t="0" r="9525" b="0"/>
            <wp:docPr id="55" name="Рисунок 1" descr="C:\Documents and Settings\Admin\Рабочий стол\МОЙ САЙТ\началка\images\ro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МОЙ САЙТ\началка\images\rodit.jp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1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D2E" w:rsidRPr="00E345FE" w:rsidRDefault="00F30D2E" w:rsidP="0019067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</w:t>
      </w:r>
      <w:r w:rsidRPr="00E345FE">
        <w:rPr>
          <w:rFonts w:ascii="Times New Roman" w:hAnsi="Times New Roman"/>
          <w:sz w:val="28"/>
          <w:szCs w:val="28"/>
        </w:rPr>
        <w:t>Первые уроки патриотизма ребенок получает в семье. Родители передают ему свое восприятие жизни: свою любовь к природе, к народной песне, к народным традициям,  к людям, которые делают жизнь лучше и интереснее. На долгие годы дети запоминают свои прогулки с родителями в ближайший лес, в поле, на озеро, полные ярких впечатлений и переживаний. Эти прогулки и зажигают в душе ребенка первую искру большой любви к родной природе.</w:t>
      </w:r>
    </w:p>
    <w:p w:rsidR="00F30D2E" w:rsidRPr="00E345FE" w:rsidRDefault="00F30D2E" w:rsidP="0019067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45FE">
        <w:rPr>
          <w:rFonts w:ascii="Times New Roman" w:hAnsi="Times New Roman"/>
          <w:sz w:val="28"/>
          <w:szCs w:val="28"/>
        </w:rPr>
        <w:t xml:space="preserve">Семейные праздничные вечера, шествие </w:t>
      </w:r>
      <w:proofErr w:type="gramStart"/>
      <w:r w:rsidRPr="00E345FE">
        <w:rPr>
          <w:rFonts w:ascii="Times New Roman" w:hAnsi="Times New Roman"/>
          <w:sz w:val="28"/>
          <w:szCs w:val="28"/>
        </w:rPr>
        <w:t>со</w:t>
      </w:r>
      <w:proofErr w:type="gramEnd"/>
      <w:r w:rsidRPr="00E345FE">
        <w:rPr>
          <w:rFonts w:ascii="Times New Roman" w:hAnsi="Times New Roman"/>
          <w:sz w:val="28"/>
          <w:szCs w:val="28"/>
        </w:rPr>
        <w:t xml:space="preserve"> взрослыми по нарядной площади на праздничный салют – все это вызывает у детей те особые, светлые чувства, которые запечатлеваются на всю жизнь.</w:t>
      </w:r>
    </w:p>
    <w:p w:rsidR="00F30D2E" w:rsidRPr="00E345FE" w:rsidRDefault="00F30D2E" w:rsidP="0019067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45FE">
        <w:rPr>
          <w:rFonts w:ascii="Times New Roman" w:hAnsi="Times New Roman"/>
          <w:sz w:val="28"/>
          <w:szCs w:val="28"/>
        </w:rPr>
        <w:t>Большое внимание на детей оказывают конкретные проявления патриотических чувств родителей в повседневной жизни.</w:t>
      </w:r>
    </w:p>
    <w:p w:rsidR="00F30D2E" w:rsidRPr="00E345FE" w:rsidRDefault="00F30D2E" w:rsidP="0019067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45FE">
        <w:rPr>
          <w:rFonts w:ascii="Times New Roman" w:hAnsi="Times New Roman"/>
          <w:sz w:val="28"/>
          <w:szCs w:val="28"/>
        </w:rPr>
        <w:t>Например: отец, придя с работы, увлеченно рассказывает о своих делах на производстве, об успехах.</w:t>
      </w:r>
    </w:p>
    <w:p w:rsidR="00F30D2E" w:rsidRPr="00E345FE" w:rsidRDefault="00F30D2E" w:rsidP="0019067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45FE">
        <w:rPr>
          <w:rFonts w:ascii="Times New Roman" w:hAnsi="Times New Roman"/>
          <w:sz w:val="28"/>
          <w:szCs w:val="28"/>
        </w:rPr>
        <w:t>Или: мать, листая семейный альбом, рассказывает детям о членах семьи, о бабушках и дедушках, которые воевали за родную землю, имеют награды за свой труд, вспоминает истории из жизни семьи.</w:t>
      </w:r>
    </w:p>
    <w:p w:rsidR="00F30D2E" w:rsidRPr="00E345FE" w:rsidRDefault="00F30D2E" w:rsidP="0019067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45FE">
        <w:rPr>
          <w:rFonts w:ascii="Times New Roman" w:hAnsi="Times New Roman"/>
          <w:sz w:val="28"/>
          <w:szCs w:val="28"/>
        </w:rPr>
        <w:t>Если в семье ценят искусство, показывают детям шедевры народного творчества, уважительно относятся к искусству всех народов нашей страны – все это воспитывает в детях чувство патриотизма.</w:t>
      </w:r>
    </w:p>
    <w:p w:rsidR="00F30D2E" w:rsidRPr="00E345FE" w:rsidRDefault="00F30D2E" w:rsidP="0019067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45FE">
        <w:rPr>
          <w:rFonts w:ascii="Times New Roman" w:hAnsi="Times New Roman"/>
          <w:sz w:val="28"/>
          <w:szCs w:val="28"/>
        </w:rPr>
        <w:t>Очень важно убедить детей в том, что любовь к родине проявляется не только тогда, когда рвутся снаряды. Она проявляется в постоянном стремлении человека делать жизнь лучше – хорошо учиться в школе, хорошо работать, помогать тому, кому нужна наша помощь. Поддержать хорошее дело, выступить против зла и насилия – это тоже патриотизм.</w:t>
      </w:r>
    </w:p>
    <w:p w:rsidR="00F30D2E" w:rsidRPr="00E345FE" w:rsidRDefault="00F30D2E" w:rsidP="0019067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45FE">
        <w:rPr>
          <w:rFonts w:ascii="Times New Roman" w:hAnsi="Times New Roman"/>
          <w:sz w:val="28"/>
          <w:szCs w:val="28"/>
        </w:rPr>
        <w:t>Бывает и так, что родители сами гасят у детей благородные чувства, не разрешая помогать, когда надо, или принуждая молчать, когда необходимо выступить против зла.</w:t>
      </w:r>
    </w:p>
    <w:p w:rsidR="00F30D2E" w:rsidRPr="00E345FE" w:rsidRDefault="00F30D2E" w:rsidP="0019067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45FE">
        <w:rPr>
          <w:rFonts w:ascii="Times New Roman" w:hAnsi="Times New Roman"/>
          <w:sz w:val="28"/>
          <w:szCs w:val="28"/>
        </w:rPr>
        <w:lastRenderedPageBreak/>
        <w:t>Иногда родители в присутствии детей говорят о недостатках общественного строя нашей страны в таком тоне, что ребенку вся жизнь начнет казаться окрашенной в черный цвет.</w:t>
      </w:r>
    </w:p>
    <w:p w:rsidR="00F30D2E" w:rsidRPr="00E345FE" w:rsidRDefault="00F30D2E" w:rsidP="0019067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45FE">
        <w:rPr>
          <w:rFonts w:ascii="Times New Roman" w:hAnsi="Times New Roman"/>
          <w:sz w:val="28"/>
          <w:szCs w:val="28"/>
        </w:rPr>
        <w:t>Такие родители сами рубят сук, на котором сидят. Ведь они закладывают в душу ребенка мысли о том, что можно продать родину за деньги, а мать свою бросить потому, что она стала старая и больная, что у нее нет средств, содержать сына или дочь так, как они того хотят.</w:t>
      </w:r>
    </w:p>
    <w:p w:rsidR="00F30D2E" w:rsidRPr="00E345FE" w:rsidRDefault="00F30D2E" w:rsidP="0019067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45FE">
        <w:rPr>
          <w:rFonts w:ascii="Times New Roman" w:hAnsi="Times New Roman"/>
          <w:sz w:val="28"/>
          <w:szCs w:val="28"/>
        </w:rPr>
        <w:t>Из недостатков семейного воспитания вырастают различные пороки. Вырастают молодые люди, у которых нет ничего святого: ни семьи, ни родины.</w:t>
      </w:r>
    </w:p>
    <w:p w:rsidR="00F30D2E" w:rsidRPr="00E345FE" w:rsidRDefault="00F30D2E" w:rsidP="0019067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45FE">
        <w:rPr>
          <w:rFonts w:ascii="Times New Roman" w:hAnsi="Times New Roman"/>
          <w:sz w:val="28"/>
          <w:szCs w:val="28"/>
        </w:rPr>
        <w:t>Чтобы наши дети не стали такими, семье и школе необходимо объединиться и вести целенаправленную патриотическую работу. Прививать детям любовь к родине, желание трудиться на ее благо, воспитывать стремление детей к защите родины от внешних врагов.</w:t>
      </w:r>
    </w:p>
    <w:p w:rsidR="00F30D2E" w:rsidRPr="00E345FE" w:rsidRDefault="00F30D2E" w:rsidP="0019067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45FE">
        <w:rPr>
          <w:rFonts w:ascii="Times New Roman" w:hAnsi="Times New Roman"/>
          <w:sz w:val="28"/>
          <w:szCs w:val="28"/>
        </w:rPr>
        <w:t>Именно в семье и школе закладывается фундамент патриотизма, зарождается чувство любви к своему родному городу или селу, к человечеству в целом.</w:t>
      </w:r>
    </w:p>
    <w:p w:rsidR="00F30D2E" w:rsidRPr="00E345FE" w:rsidRDefault="00F30D2E" w:rsidP="0019067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45FE">
        <w:rPr>
          <w:rFonts w:ascii="Times New Roman" w:hAnsi="Times New Roman"/>
          <w:sz w:val="28"/>
          <w:szCs w:val="28"/>
        </w:rPr>
        <w:t>От родителей и учителей дети узнают о хороших и плохих людях, о долге и справедливости, смелости и отваге.</w:t>
      </w:r>
    </w:p>
    <w:p w:rsidR="00F30D2E" w:rsidRPr="00E345FE" w:rsidRDefault="00F30D2E" w:rsidP="0019067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45FE">
        <w:rPr>
          <w:rFonts w:ascii="Times New Roman" w:hAnsi="Times New Roman"/>
          <w:sz w:val="28"/>
          <w:szCs w:val="28"/>
        </w:rPr>
        <w:t>Сила примера родителей в формировании истинного патриота Родины очень велика.</w:t>
      </w:r>
    </w:p>
    <w:p w:rsidR="00F30D2E" w:rsidRPr="00E345FE" w:rsidRDefault="00F30D2E" w:rsidP="0019067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45FE">
        <w:rPr>
          <w:rFonts w:ascii="Times New Roman" w:hAnsi="Times New Roman"/>
          <w:sz w:val="28"/>
          <w:szCs w:val="28"/>
        </w:rPr>
        <w:t xml:space="preserve">Все чем славится настоящая семья – нравственные формы поведения, любовь к отечеству, святое отношение к его культурным и духовным ценностям, гражданские чувства – все это должно быть передано детям в наследство. А школа </w:t>
      </w:r>
      <w:r>
        <w:rPr>
          <w:rFonts w:ascii="Times New Roman" w:hAnsi="Times New Roman"/>
          <w:sz w:val="28"/>
          <w:szCs w:val="28"/>
        </w:rPr>
        <w:t>только добавляет</w:t>
      </w:r>
      <w:r w:rsidRPr="00E345FE">
        <w:rPr>
          <w:rFonts w:ascii="Times New Roman" w:hAnsi="Times New Roman"/>
          <w:sz w:val="28"/>
          <w:szCs w:val="28"/>
        </w:rPr>
        <w:t xml:space="preserve"> и шлифует качества, необходимые настоящему человеку-патриоту.</w:t>
      </w:r>
    </w:p>
    <w:p w:rsidR="00F30D2E" w:rsidRPr="00E345FE" w:rsidRDefault="00F30D2E" w:rsidP="0019067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Известный английский философ Ф. Бэкон говорил «Любовь к Р</w:t>
      </w:r>
      <w:r w:rsidRPr="00E345FE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>е начинается с семьи». Хочу немного перефразировать: «Любовь к Родине начинается с семьи и с любви к школе».</w:t>
      </w:r>
    </w:p>
    <w:p w:rsidR="00F30D2E" w:rsidRDefault="00F30D2E" w:rsidP="0019067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45FE">
        <w:rPr>
          <w:rFonts w:ascii="Times New Roman" w:hAnsi="Times New Roman"/>
          <w:sz w:val="28"/>
          <w:szCs w:val="28"/>
        </w:rPr>
        <w:t xml:space="preserve">Чтобы достигнуть определенного результата, мы должны объединить усилия семьи и школы. Я думаю, что целенаправленная деятельность поможет нам в этом. </w:t>
      </w:r>
    </w:p>
    <w:p w:rsidR="00F30D2E" w:rsidRDefault="00F30D2E" w:rsidP="0019067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Творческое задание: Школа – это тоже особое государство, где свои правила и законы. А у каждого государства должны быть свои символы. Какие? (ответы родителей). Предлагаю одной команде придумать и нарисовать герб (эмблему) школы, другой – герб (эмблему) класса.</w:t>
      </w:r>
    </w:p>
    <w:p w:rsidR="00F30D2E" w:rsidRDefault="00F30D2E" w:rsidP="00190672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ED07EE3" wp14:editId="2FA0AAF9">
            <wp:extent cx="2486025" cy="1865560"/>
            <wp:effectExtent l="19050" t="0" r="9525" b="0"/>
            <wp:docPr id="56" name="Рисунок 13" descr="C:\Documents and Settings\Admin\Рабочий стол\DSC01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Рабочий стол\DSC01164.JP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1CBEA7F" wp14:editId="46EFF463">
            <wp:extent cx="2438400" cy="1829821"/>
            <wp:effectExtent l="19050" t="0" r="0" b="0"/>
            <wp:docPr id="57" name="Рисунок 12" descr="C:\Documents and Settings\Admin\Рабочий стол\DSC01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Рабочий стол\DSC01165.JP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9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D2E" w:rsidRPr="00E345FE" w:rsidRDefault="00F30D2E" w:rsidP="00190672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Verdana" w:hAnsi="Verdana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 wp14:anchorId="7E7F432B" wp14:editId="7340B437">
            <wp:extent cx="1762125" cy="2176434"/>
            <wp:effectExtent l="19050" t="0" r="9525" b="0"/>
            <wp:docPr id="58" name="Рисунок 5" descr="C:\Documents and Settings\Admin\Рабочий стол\МОЙ САЙТ\началка\images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МОЙ САЙТ\началка\images\img.jp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176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Verdana" w:hAnsi="Verdana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 wp14:anchorId="144E9BE4" wp14:editId="26BF41B0">
            <wp:extent cx="1571625" cy="1651142"/>
            <wp:effectExtent l="19050" t="0" r="9525" b="0"/>
            <wp:docPr id="59" name="Рисунок 8" descr="C:\Documents and Settings\Admin\Рабочий стол\МОЙ САЙТ\началка\images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МОЙ САЙТ\началка\images\img_0001.jp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903" cy="1654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D2E" w:rsidRPr="0040738E" w:rsidRDefault="00F30D2E" w:rsidP="0019067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0738E">
        <w:rPr>
          <w:rFonts w:ascii="Times New Roman" w:hAnsi="Times New Roman"/>
          <w:b/>
          <w:sz w:val="28"/>
          <w:szCs w:val="28"/>
        </w:rPr>
        <w:t xml:space="preserve">Подведение итогов </w:t>
      </w:r>
    </w:p>
    <w:p w:rsidR="00F30D2E" w:rsidRDefault="00F30D2E" w:rsidP="0019067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45FE">
        <w:rPr>
          <w:rFonts w:ascii="Times New Roman" w:hAnsi="Times New Roman"/>
          <w:sz w:val="28"/>
          <w:szCs w:val="28"/>
        </w:rPr>
        <w:t xml:space="preserve">В заключение нашей беседы мне очень хочется надеяться на то, что тема сегодняшнего собрания не оставила вас равнодушными. К патриотизму можно относиться по-разному. Мы не всегда задумываемся о том, патриотичны наши мысли и поступки или нет. Но многие вещи: любовь к своей семье, к своей Родине, помощь нуждающимся, защита </w:t>
      </w:r>
      <w:proofErr w:type="gramStart"/>
      <w:r w:rsidRPr="00E345FE">
        <w:rPr>
          <w:rFonts w:ascii="Times New Roman" w:hAnsi="Times New Roman"/>
          <w:sz w:val="28"/>
          <w:szCs w:val="28"/>
        </w:rPr>
        <w:t>обиженных</w:t>
      </w:r>
      <w:proofErr w:type="gramEnd"/>
      <w:r w:rsidRPr="00E345FE">
        <w:rPr>
          <w:rFonts w:ascii="Times New Roman" w:hAnsi="Times New Roman"/>
          <w:sz w:val="28"/>
          <w:szCs w:val="28"/>
        </w:rPr>
        <w:t xml:space="preserve">  являются ключевыми в воспитании хорошего человека и гражданина. </w:t>
      </w:r>
    </w:p>
    <w:p w:rsidR="00F30D2E" w:rsidRDefault="00F30D2E" w:rsidP="0019067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45FE">
        <w:rPr>
          <w:rFonts w:ascii="Times New Roman" w:hAnsi="Times New Roman"/>
          <w:sz w:val="28"/>
          <w:szCs w:val="28"/>
        </w:rPr>
        <w:t>(Далее родителям вручаются памятки).</w:t>
      </w:r>
    </w:p>
    <w:p w:rsidR="00F30D2E" w:rsidRDefault="00F30D2E" w:rsidP="00190672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3004E5" w:rsidRPr="00E345FE" w:rsidRDefault="003004E5" w:rsidP="00190672">
      <w:pPr>
        <w:spacing w:line="276" w:lineRule="auto"/>
        <w:rPr>
          <w:rFonts w:ascii="Times New Roman" w:hAnsi="Times New Roman"/>
          <w:sz w:val="28"/>
          <w:szCs w:val="28"/>
        </w:rPr>
      </w:pPr>
    </w:p>
    <w:sectPr w:rsidR="003004E5" w:rsidRPr="00E345FE" w:rsidSect="00A12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26820"/>
    <w:multiLevelType w:val="hybridMultilevel"/>
    <w:tmpl w:val="E5E62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86041"/>
    <w:multiLevelType w:val="hybridMultilevel"/>
    <w:tmpl w:val="BE4CD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34651"/>
    <w:multiLevelType w:val="hybridMultilevel"/>
    <w:tmpl w:val="E66A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24C"/>
    <w:rsid w:val="00190672"/>
    <w:rsid w:val="00204E6B"/>
    <w:rsid w:val="003004E5"/>
    <w:rsid w:val="0035024C"/>
    <w:rsid w:val="003E7B57"/>
    <w:rsid w:val="004031F8"/>
    <w:rsid w:val="0040738E"/>
    <w:rsid w:val="0042792E"/>
    <w:rsid w:val="00487FDE"/>
    <w:rsid w:val="00535762"/>
    <w:rsid w:val="00611743"/>
    <w:rsid w:val="007D6D83"/>
    <w:rsid w:val="00A12B7F"/>
    <w:rsid w:val="00B705AD"/>
    <w:rsid w:val="00BE617D"/>
    <w:rsid w:val="00E345FE"/>
    <w:rsid w:val="00F3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4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2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02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24C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04E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004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diagramData" Target="diagrams/data1.xml"/><Relationship Id="rId18" Type="http://schemas.openxmlformats.org/officeDocument/2006/relationships/diagramData" Target="diagrams/data2.xml"/><Relationship Id="rId26" Type="http://schemas.openxmlformats.org/officeDocument/2006/relationships/diagramColors" Target="diagrams/colors3.xml"/><Relationship Id="rId39" Type="http://schemas.openxmlformats.org/officeDocument/2006/relationships/image" Target="media/image3.jpeg"/><Relationship Id="rId3" Type="http://schemas.microsoft.com/office/2007/relationships/stylesWithEffects" Target="stylesWithEffects.xml"/><Relationship Id="rId21" Type="http://schemas.openxmlformats.org/officeDocument/2006/relationships/diagramColors" Target="diagrams/colors2.xml"/><Relationship Id="rId34" Type="http://schemas.openxmlformats.org/officeDocument/2006/relationships/diagramData" Target="diagrams/data5.xml"/><Relationship Id="rId42" Type="http://schemas.openxmlformats.org/officeDocument/2006/relationships/image" Target="media/image6.jpeg"/><Relationship Id="rId7" Type="http://schemas.openxmlformats.org/officeDocument/2006/relationships/chart" Target="charts/chart2.xml"/><Relationship Id="rId12" Type="http://schemas.openxmlformats.org/officeDocument/2006/relationships/chart" Target="charts/chart6.xml"/><Relationship Id="rId17" Type="http://schemas.microsoft.com/office/2007/relationships/diagramDrawing" Target="diagrams/drawing1.xml"/><Relationship Id="rId25" Type="http://schemas.openxmlformats.org/officeDocument/2006/relationships/diagramQuickStyle" Target="diagrams/quickStyle3.xml"/><Relationship Id="rId33" Type="http://schemas.microsoft.com/office/2007/relationships/diagramDrawing" Target="diagrams/drawing4.xml"/><Relationship Id="rId38" Type="http://schemas.microsoft.com/office/2007/relationships/diagramDrawing" Target="diagrams/drawing5.xml"/><Relationship Id="rId2" Type="http://schemas.openxmlformats.org/officeDocument/2006/relationships/styles" Target="styles.xml"/><Relationship Id="rId16" Type="http://schemas.openxmlformats.org/officeDocument/2006/relationships/diagramColors" Target="diagrams/colors1.xml"/><Relationship Id="rId20" Type="http://schemas.openxmlformats.org/officeDocument/2006/relationships/diagramQuickStyle" Target="diagrams/quickStyle2.xml"/><Relationship Id="rId29" Type="http://schemas.openxmlformats.org/officeDocument/2006/relationships/diagramData" Target="diagrams/data4.xml"/><Relationship Id="rId41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5.xml"/><Relationship Id="rId24" Type="http://schemas.openxmlformats.org/officeDocument/2006/relationships/diagramLayout" Target="diagrams/layout3.xml"/><Relationship Id="rId32" Type="http://schemas.openxmlformats.org/officeDocument/2006/relationships/diagramColors" Target="diagrams/colors4.xml"/><Relationship Id="rId37" Type="http://schemas.openxmlformats.org/officeDocument/2006/relationships/diagramColors" Target="diagrams/colors5.xml"/><Relationship Id="rId40" Type="http://schemas.openxmlformats.org/officeDocument/2006/relationships/image" Target="media/image4.jpe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23" Type="http://schemas.openxmlformats.org/officeDocument/2006/relationships/diagramData" Target="diagrams/data3.xml"/><Relationship Id="rId28" Type="http://schemas.openxmlformats.org/officeDocument/2006/relationships/image" Target="media/image2.png"/><Relationship Id="rId36" Type="http://schemas.openxmlformats.org/officeDocument/2006/relationships/diagramQuickStyle" Target="diagrams/quickStyle5.xml"/><Relationship Id="rId10" Type="http://schemas.openxmlformats.org/officeDocument/2006/relationships/chart" Target="charts/chart4.xml"/><Relationship Id="rId19" Type="http://schemas.openxmlformats.org/officeDocument/2006/relationships/diagramLayout" Target="diagrams/layout2.xml"/><Relationship Id="rId31" Type="http://schemas.openxmlformats.org/officeDocument/2006/relationships/diagramQuickStyle" Target="diagrams/quickStyle4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diagramLayout" Target="diagrams/layout1.xml"/><Relationship Id="rId22" Type="http://schemas.microsoft.com/office/2007/relationships/diagramDrawing" Target="diagrams/drawing2.xml"/><Relationship Id="rId27" Type="http://schemas.microsoft.com/office/2007/relationships/diagramDrawing" Target="diagrams/drawing3.xml"/><Relationship Id="rId30" Type="http://schemas.openxmlformats.org/officeDocument/2006/relationships/diagramLayout" Target="diagrams/layout4.xml"/><Relationship Id="rId35" Type="http://schemas.openxmlformats.org/officeDocument/2006/relationships/diagramLayout" Target="diagrams/layout5.xml"/><Relationship Id="rId43" Type="http://schemas.openxmlformats.org/officeDocument/2006/relationships/image" Target="media/image7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dirty="0" smtClean="0"/>
              <a:t>Приоритетные</a:t>
            </a:r>
            <a:r>
              <a:rPr lang="ru-RU" baseline="0" dirty="0" smtClean="0"/>
              <a:t> ценности семьи</a:t>
            </a:r>
            <a:endParaRPr lang="ru-RU" dirty="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семья</c:v>
                </c:pt>
                <c:pt idx="1">
                  <c:v>здоровье</c:v>
                </c:pt>
                <c:pt idx="2">
                  <c:v>образование</c:v>
                </c:pt>
                <c:pt idx="3">
                  <c:v>нравственность</c:v>
                </c:pt>
                <c:pt idx="4">
                  <c:v>дружба</c:v>
                </c:pt>
                <c:pt idx="5">
                  <c:v>родина</c:v>
                </c:pt>
                <c:pt idx="6">
                  <c:v>творчество</c:v>
                </c:pt>
                <c:pt idx="7">
                  <c:v>карьера</c:v>
                </c:pt>
                <c:pt idx="8">
                  <c:v>доброта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15</c:v>
                </c:pt>
                <c:pt idx="1">
                  <c:v>14</c:v>
                </c:pt>
                <c:pt idx="2">
                  <c:v>12</c:v>
                </c:pt>
                <c:pt idx="3">
                  <c:v>9</c:v>
                </c:pt>
                <c:pt idx="4">
                  <c:v>11</c:v>
                </c:pt>
                <c:pt idx="5">
                  <c:v>5</c:v>
                </c:pt>
                <c:pt idx="6">
                  <c:v>4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1989120"/>
        <c:axId val="91990656"/>
        <c:axId val="0"/>
      </c:bar3DChart>
      <c:catAx>
        <c:axId val="91989120"/>
        <c:scaling>
          <c:orientation val="minMax"/>
        </c:scaling>
        <c:delete val="0"/>
        <c:axPos val="b"/>
        <c:majorTickMark val="out"/>
        <c:minorTickMark val="none"/>
        <c:tickLblPos val="nextTo"/>
        <c:crossAx val="91990656"/>
        <c:crosses val="autoZero"/>
        <c:auto val="1"/>
        <c:lblAlgn val="ctr"/>
        <c:lblOffset val="100"/>
        <c:noMultiLvlLbl val="0"/>
      </c:catAx>
      <c:valAx>
        <c:axId val="91990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198912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819151917923845"/>
          <c:y val="5.022473536978668E-2"/>
          <c:w val="0.82981303939144402"/>
          <c:h val="0.5396338588580466"/>
        </c:manualLayout>
      </c:layout>
      <c:bar3DChart>
        <c:barDir val="col"/>
        <c:grouping val="percentStacked"/>
        <c:varyColors val="0"/>
        <c:ser>
          <c:idx val="1"/>
          <c:order val="0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на обучение</c:v>
                </c:pt>
                <c:pt idx="1">
                  <c:v>на воспитание </c:v>
                </c:pt>
                <c:pt idx="2">
                  <c:v>на сочетание обучения и воспитания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11</c:v>
                </c:pt>
              </c:numCache>
            </c:numRef>
          </c:val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на обучение</c:v>
                </c:pt>
                <c:pt idx="1">
                  <c:v>на воспитание </c:v>
                </c:pt>
                <c:pt idx="2">
                  <c:v>на сочетание обучения и воспитания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2147072"/>
        <c:axId val="92148864"/>
        <c:axId val="0"/>
      </c:bar3DChart>
      <c:catAx>
        <c:axId val="92147072"/>
        <c:scaling>
          <c:orientation val="minMax"/>
        </c:scaling>
        <c:delete val="0"/>
        <c:axPos val="b"/>
        <c:majorTickMark val="out"/>
        <c:minorTickMark val="none"/>
        <c:tickLblPos val="nextTo"/>
        <c:crossAx val="92148864"/>
        <c:crosses val="autoZero"/>
        <c:auto val="1"/>
        <c:lblAlgn val="ctr"/>
        <c:lblOffset val="100"/>
        <c:noMultiLvlLbl val="0"/>
      </c:catAx>
      <c:valAx>
        <c:axId val="92148864"/>
        <c:scaling>
          <c:orientation val="minMax"/>
        </c:scaling>
        <c:delete val="0"/>
        <c:axPos val="l"/>
        <c:majorGridlines/>
        <c:minorGridlines/>
        <c:numFmt formatCode="0%" sourceLinked="1"/>
        <c:majorTickMark val="out"/>
        <c:minorTickMark val="none"/>
        <c:tickLblPos val="nextTo"/>
        <c:crossAx val="9214707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123505395158964E-2"/>
          <c:y val="3.6384930522504591E-2"/>
          <c:w val="0.76805409740449737"/>
          <c:h val="0.54505631923252751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обучать</c:v>
                </c:pt>
                <c:pt idx="1">
                  <c:v>воспитывать</c:v>
                </c:pt>
                <c:pt idx="3">
                  <c:v>обучать и воспитывать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3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семья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обучать</c:v>
                </c:pt>
                <c:pt idx="1">
                  <c:v>воспитывать</c:v>
                </c:pt>
                <c:pt idx="3">
                  <c:v>обучать и воспитывать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4</c:v>
                </c:pt>
                <c:pt idx="3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2161536"/>
        <c:axId val="92163072"/>
        <c:axId val="0"/>
      </c:bar3DChart>
      <c:catAx>
        <c:axId val="92161536"/>
        <c:scaling>
          <c:orientation val="minMax"/>
        </c:scaling>
        <c:delete val="0"/>
        <c:axPos val="b"/>
        <c:majorTickMark val="out"/>
        <c:minorTickMark val="none"/>
        <c:tickLblPos val="nextTo"/>
        <c:crossAx val="92163072"/>
        <c:crosses val="autoZero"/>
        <c:auto val="1"/>
        <c:lblAlgn val="ctr"/>
        <c:lblOffset val="100"/>
        <c:noMultiLvlLbl val="0"/>
      </c:catAx>
      <c:valAx>
        <c:axId val="92163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2161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3861937470582131E-2"/>
          <c:y val="6.8104282491845067E-2"/>
          <c:w val="0.70090722702215413"/>
          <c:h val="0.8048213404017566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5"/>
                <c:pt idx="0">
                  <c:v>ДА</c:v>
                </c:pt>
                <c:pt idx="2">
                  <c:v>НЕТ</c:v>
                </c:pt>
                <c:pt idx="4">
                  <c:v>НЕЗНАЮ, НЕ СОВСЕМ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12</c:v>
                </c:pt>
                <c:pt idx="2">
                  <c:v>0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92187264"/>
        <c:axId val="92885376"/>
        <c:axId val="0"/>
      </c:bar3DChart>
      <c:catAx>
        <c:axId val="92187264"/>
        <c:scaling>
          <c:orientation val="minMax"/>
        </c:scaling>
        <c:delete val="0"/>
        <c:axPos val="b"/>
        <c:majorTickMark val="none"/>
        <c:minorTickMark val="none"/>
        <c:tickLblPos val="nextTo"/>
        <c:crossAx val="92885376"/>
        <c:crosses val="autoZero"/>
        <c:auto val="1"/>
        <c:lblAlgn val="ctr"/>
        <c:lblOffset val="100"/>
        <c:noMultiLvlLbl val="0"/>
      </c:catAx>
      <c:valAx>
        <c:axId val="928853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9218726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dirty="0"/>
              <a:t>Считаете ли вы </a:t>
            </a:r>
            <a:r>
              <a:rPr lang="ru-RU" dirty="0" smtClean="0"/>
              <a:t>необходимостью</a:t>
            </a:r>
            <a:r>
              <a:rPr lang="ru-RU" baseline="0" dirty="0" smtClean="0"/>
              <a:t> воспитывать патриотические чувства своего ребёнка?</a:t>
            </a:r>
            <a:endParaRPr lang="ru-RU" dirty="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5"/>
                <c:pt idx="0">
                  <c:v>ДА</c:v>
                </c:pt>
                <c:pt idx="2">
                  <c:v>НЕТ</c:v>
                </c:pt>
                <c:pt idx="4">
                  <c:v>НЕЗНАЮ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13</c:v>
                </c:pt>
                <c:pt idx="2">
                  <c:v>0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92901376"/>
        <c:axId val="92902912"/>
        <c:axId val="0"/>
      </c:bar3DChart>
      <c:catAx>
        <c:axId val="92901376"/>
        <c:scaling>
          <c:orientation val="minMax"/>
        </c:scaling>
        <c:delete val="0"/>
        <c:axPos val="b"/>
        <c:majorTickMark val="none"/>
        <c:minorTickMark val="none"/>
        <c:tickLblPos val="nextTo"/>
        <c:crossAx val="92902912"/>
        <c:crosses val="autoZero"/>
        <c:auto val="1"/>
        <c:lblAlgn val="ctr"/>
        <c:lblOffset val="100"/>
        <c:noMultiLvlLbl val="0"/>
      </c:catAx>
      <c:valAx>
        <c:axId val="929029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9290137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dirty="0" smtClean="0"/>
              <a:t>Кто</a:t>
            </a:r>
            <a:r>
              <a:rPr lang="ru-RU" baseline="0" dirty="0" smtClean="0"/>
              <a:t> должен заниматься воспитанием патриотизма и гражданственности у учащихся?</a:t>
            </a:r>
            <a:endParaRPr lang="ru-RU" dirty="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5"/>
                <c:pt idx="0">
                  <c:v>СЕМЬЯ</c:v>
                </c:pt>
                <c:pt idx="2">
                  <c:v>ШКОЛА</c:v>
                </c:pt>
                <c:pt idx="4">
                  <c:v>ОБЩЕСТВО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11</c:v>
                </c:pt>
                <c:pt idx="2">
                  <c:v>13</c:v>
                </c:pt>
                <c:pt idx="4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94537216"/>
        <c:axId val="94538752"/>
        <c:axId val="0"/>
      </c:bar3DChart>
      <c:catAx>
        <c:axId val="94537216"/>
        <c:scaling>
          <c:orientation val="minMax"/>
        </c:scaling>
        <c:delete val="0"/>
        <c:axPos val="b"/>
        <c:majorTickMark val="none"/>
        <c:minorTickMark val="none"/>
        <c:tickLblPos val="nextTo"/>
        <c:crossAx val="94538752"/>
        <c:crosses val="autoZero"/>
        <c:auto val="1"/>
        <c:lblAlgn val="ctr"/>
        <c:lblOffset val="100"/>
        <c:noMultiLvlLbl val="0"/>
      </c:catAx>
      <c:valAx>
        <c:axId val="945387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9453721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1E7A2B2-CD6E-43B5-B2DF-8A18F8F7A2FD}" type="doc">
      <dgm:prSet loTypeId="urn:microsoft.com/office/officeart/2005/8/layout/list1" loCatId="list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ru-RU"/>
        </a:p>
      </dgm:t>
    </dgm:pt>
    <dgm:pt modelId="{F423B144-B228-4533-9BB9-89E044140D29}">
      <dgm:prSet phldrT="[Текст]"/>
      <dgm:spPr/>
      <dgm:t>
        <a:bodyPr/>
        <a:lstStyle/>
        <a:p>
          <a:r>
            <a:rPr lang="ru-RU" b="1" dirty="0" smtClean="0"/>
            <a:t>Любовь к Родине</a:t>
          </a:r>
          <a:endParaRPr lang="ru-RU" b="1" dirty="0"/>
        </a:p>
      </dgm:t>
    </dgm:pt>
    <dgm:pt modelId="{EC4D7F5C-62D9-4E42-B13D-B2BAB05264E5}" type="parTrans" cxnId="{6A778761-BC79-4B22-9A9A-28EAF6F4B779}">
      <dgm:prSet/>
      <dgm:spPr/>
      <dgm:t>
        <a:bodyPr/>
        <a:lstStyle/>
        <a:p>
          <a:endParaRPr lang="ru-RU"/>
        </a:p>
      </dgm:t>
    </dgm:pt>
    <dgm:pt modelId="{2CA20449-3A91-49E6-85B9-2609495A9411}" type="sibTrans" cxnId="{6A778761-BC79-4B22-9A9A-28EAF6F4B779}">
      <dgm:prSet/>
      <dgm:spPr/>
      <dgm:t>
        <a:bodyPr/>
        <a:lstStyle/>
        <a:p>
          <a:endParaRPr lang="ru-RU"/>
        </a:p>
      </dgm:t>
    </dgm:pt>
    <dgm:pt modelId="{D23F1CCE-8E54-4A79-BFAF-B94F385E0966}">
      <dgm:prSet phldrT="[Текст]"/>
      <dgm:spPr/>
      <dgm:t>
        <a:bodyPr/>
        <a:lstStyle/>
        <a:p>
          <a:r>
            <a:rPr lang="ru-RU" b="1" dirty="0" smtClean="0"/>
            <a:t>Нравственность </a:t>
          </a:r>
          <a:endParaRPr lang="ru-RU" b="1" dirty="0"/>
        </a:p>
      </dgm:t>
    </dgm:pt>
    <dgm:pt modelId="{D48288A0-C4B6-4B25-B626-53EE789356E0}" type="parTrans" cxnId="{C2BE2DB0-5889-4937-A3B8-5D0AC1A1EBE3}">
      <dgm:prSet/>
      <dgm:spPr/>
      <dgm:t>
        <a:bodyPr/>
        <a:lstStyle/>
        <a:p>
          <a:endParaRPr lang="ru-RU"/>
        </a:p>
      </dgm:t>
    </dgm:pt>
    <dgm:pt modelId="{FCC1B5E2-1E35-45B6-ADB8-5DF089F7EAC9}" type="sibTrans" cxnId="{C2BE2DB0-5889-4937-A3B8-5D0AC1A1EBE3}">
      <dgm:prSet/>
      <dgm:spPr/>
      <dgm:t>
        <a:bodyPr/>
        <a:lstStyle/>
        <a:p>
          <a:endParaRPr lang="ru-RU"/>
        </a:p>
      </dgm:t>
    </dgm:pt>
    <dgm:pt modelId="{EB07E859-2B58-409A-804A-A03508B744F7}">
      <dgm:prSet phldrT="[Текст]"/>
      <dgm:spPr/>
      <dgm:t>
        <a:bodyPr/>
        <a:lstStyle/>
        <a:p>
          <a:r>
            <a:rPr lang="ru-RU" b="1" dirty="0" smtClean="0"/>
            <a:t>Любовь к семье</a:t>
          </a:r>
          <a:endParaRPr lang="ru-RU" b="1" dirty="0"/>
        </a:p>
      </dgm:t>
    </dgm:pt>
    <dgm:pt modelId="{092EA3C4-ECBD-45AF-862E-D74D2E05CF3B}" type="sibTrans" cxnId="{B4C30862-F751-4C17-92DB-CA25DC146C1E}">
      <dgm:prSet/>
      <dgm:spPr/>
      <dgm:t>
        <a:bodyPr/>
        <a:lstStyle/>
        <a:p>
          <a:endParaRPr lang="ru-RU"/>
        </a:p>
      </dgm:t>
    </dgm:pt>
    <dgm:pt modelId="{DC2B5A19-BE7D-4416-A033-6CC4C6FDBCC4}" type="parTrans" cxnId="{B4C30862-F751-4C17-92DB-CA25DC146C1E}">
      <dgm:prSet/>
      <dgm:spPr/>
      <dgm:t>
        <a:bodyPr/>
        <a:lstStyle/>
        <a:p>
          <a:endParaRPr lang="ru-RU"/>
        </a:p>
      </dgm:t>
    </dgm:pt>
    <dgm:pt modelId="{C1776BF8-D9CC-4B59-9BDE-B49D4492C987}" type="pres">
      <dgm:prSet presAssocID="{A1E7A2B2-CD6E-43B5-B2DF-8A18F8F7A2FD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E2B0039-8FAB-484E-B2F4-ED59A74A0E80}" type="pres">
      <dgm:prSet presAssocID="{EB07E859-2B58-409A-804A-A03508B744F7}" presName="parentLin" presStyleCnt="0"/>
      <dgm:spPr/>
    </dgm:pt>
    <dgm:pt modelId="{779272ED-8DB4-400C-BA7C-BC41D8490B6B}" type="pres">
      <dgm:prSet presAssocID="{EB07E859-2B58-409A-804A-A03508B744F7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8992CFD0-7FBF-419D-A2B8-108224964DB7}" type="pres">
      <dgm:prSet presAssocID="{EB07E859-2B58-409A-804A-A03508B744F7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947E9C4-557D-4D02-A50B-48E749D6F235}" type="pres">
      <dgm:prSet presAssocID="{EB07E859-2B58-409A-804A-A03508B744F7}" presName="negativeSpace" presStyleCnt="0"/>
      <dgm:spPr/>
    </dgm:pt>
    <dgm:pt modelId="{DB9A120C-B488-4657-8980-070F0D7ACD43}" type="pres">
      <dgm:prSet presAssocID="{EB07E859-2B58-409A-804A-A03508B744F7}" presName="childText" presStyleLbl="conFgAcc1" presStyleIdx="0" presStyleCnt="3">
        <dgm:presLayoutVars>
          <dgm:bulletEnabled val="1"/>
        </dgm:presLayoutVars>
      </dgm:prSet>
      <dgm:spPr/>
    </dgm:pt>
    <dgm:pt modelId="{8F469CA9-9F9B-4BA8-9D28-218433936BCB}" type="pres">
      <dgm:prSet presAssocID="{092EA3C4-ECBD-45AF-862E-D74D2E05CF3B}" presName="spaceBetweenRectangles" presStyleCnt="0"/>
      <dgm:spPr/>
    </dgm:pt>
    <dgm:pt modelId="{6E682EE1-C429-482E-9B12-E291D659B072}" type="pres">
      <dgm:prSet presAssocID="{F423B144-B228-4533-9BB9-89E044140D29}" presName="parentLin" presStyleCnt="0"/>
      <dgm:spPr/>
    </dgm:pt>
    <dgm:pt modelId="{12B7EF6A-7B08-46A6-AD58-B4D64B5DEDD9}" type="pres">
      <dgm:prSet presAssocID="{F423B144-B228-4533-9BB9-89E044140D29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89B375B2-9BEA-4110-A869-5205ED98F154}" type="pres">
      <dgm:prSet presAssocID="{F423B144-B228-4533-9BB9-89E044140D29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C8A4DD-104E-47F6-AD2C-E975A23F3FAF}" type="pres">
      <dgm:prSet presAssocID="{F423B144-B228-4533-9BB9-89E044140D29}" presName="negativeSpace" presStyleCnt="0"/>
      <dgm:spPr/>
    </dgm:pt>
    <dgm:pt modelId="{6EC83A20-B65F-4CA3-A38E-ECEFB09757BA}" type="pres">
      <dgm:prSet presAssocID="{F423B144-B228-4533-9BB9-89E044140D29}" presName="childText" presStyleLbl="conFgAcc1" presStyleIdx="1" presStyleCnt="3">
        <dgm:presLayoutVars>
          <dgm:bulletEnabled val="1"/>
        </dgm:presLayoutVars>
      </dgm:prSet>
      <dgm:spPr/>
    </dgm:pt>
    <dgm:pt modelId="{3A801A6C-BFBD-4584-973E-6939537D24DC}" type="pres">
      <dgm:prSet presAssocID="{2CA20449-3A91-49E6-85B9-2609495A9411}" presName="spaceBetweenRectangles" presStyleCnt="0"/>
      <dgm:spPr/>
    </dgm:pt>
    <dgm:pt modelId="{1AC2C72E-5ABC-42C3-AEFF-76188D3F9A07}" type="pres">
      <dgm:prSet presAssocID="{D23F1CCE-8E54-4A79-BFAF-B94F385E0966}" presName="parentLin" presStyleCnt="0"/>
      <dgm:spPr/>
    </dgm:pt>
    <dgm:pt modelId="{9EAF53A3-C0D6-4298-815E-ABD2EE84E5EE}" type="pres">
      <dgm:prSet presAssocID="{D23F1CCE-8E54-4A79-BFAF-B94F385E0966}" presName="parentLeftMargin" presStyleLbl="node1" presStyleIdx="1" presStyleCnt="3"/>
      <dgm:spPr/>
      <dgm:t>
        <a:bodyPr/>
        <a:lstStyle/>
        <a:p>
          <a:endParaRPr lang="ru-RU"/>
        </a:p>
      </dgm:t>
    </dgm:pt>
    <dgm:pt modelId="{4E8BADE1-741A-4BFB-AFF9-DB890996E0DB}" type="pres">
      <dgm:prSet presAssocID="{D23F1CCE-8E54-4A79-BFAF-B94F385E0966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68F55C7-21C8-4607-A452-6816160F16DA}" type="pres">
      <dgm:prSet presAssocID="{D23F1CCE-8E54-4A79-BFAF-B94F385E0966}" presName="negativeSpace" presStyleCnt="0"/>
      <dgm:spPr/>
    </dgm:pt>
    <dgm:pt modelId="{A9B58232-55D8-48E1-A251-F9C175D3C1DD}" type="pres">
      <dgm:prSet presAssocID="{D23F1CCE-8E54-4A79-BFAF-B94F385E0966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A8EDEBDE-A394-4142-9BEB-39AA839C10DE}" type="presOf" srcId="{F423B144-B228-4533-9BB9-89E044140D29}" destId="{89B375B2-9BEA-4110-A869-5205ED98F154}" srcOrd="1" destOrd="0" presId="urn:microsoft.com/office/officeart/2005/8/layout/list1"/>
    <dgm:cxn modelId="{2CF4AEF2-579E-48AE-B0F0-72EBE7E89ABC}" type="presOf" srcId="{D23F1CCE-8E54-4A79-BFAF-B94F385E0966}" destId="{4E8BADE1-741A-4BFB-AFF9-DB890996E0DB}" srcOrd="1" destOrd="0" presId="urn:microsoft.com/office/officeart/2005/8/layout/list1"/>
    <dgm:cxn modelId="{5A9A8AA8-ECF0-478C-9703-CA54D16B1B15}" type="presOf" srcId="{F423B144-B228-4533-9BB9-89E044140D29}" destId="{12B7EF6A-7B08-46A6-AD58-B4D64B5DEDD9}" srcOrd="0" destOrd="0" presId="urn:microsoft.com/office/officeart/2005/8/layout/list1"/>
    <dgm:cxn modelId="{6A778761-BC79-4B22-9A9A-28EAF6F4B779}" srcId="{A1E7A2B2-CD6E-43B5-B2DF-8A18F8F7A2FD}" destId="{F423B144-B228-4533-9BB9-89E044140D29}" srcOrd="1" destOrd="0" parTransId="{EC4D7F5C-62D9-4E42-B13D-B2BAB05264E5}" sibTransId="{2CA20449-3A91-49E6-85B9-2609495A9411}"/>
    <dgm:cxn modelId="{B4C30862-F751-4C17-92DB-CA25DC146C1E}" srcId="{A1E7A2B2-CD6E-43B5-B2DF-8A18F8F7A2FD}" destId="{EB07E859-2B58-409A-804A-A03508B744F7}" srcOrd="0" destOrd="0" parTransId="{DC2B5A19-BE7D-4416-A033-6CC4C6FDBCC4}" sibTransId="{092EA3C4-ECBD-45AF-862E-D74D2E05CF3B}"/>
    <dgm:cxn modelId="{C2BE2DB0-5889-4937-A3B8-5D0AC1A1EBE3}" srcId="{A1E7A2B2-CD6E-43B5-B2DF-8A18F8F7A2FD}" destId="{D23F1CCE-8E54-4A79-BFAF-B94F385E0966}" srcOrd="2" destOrd="0" parTransId="{D48288A0-C4B6-4B25-B626-53EE789356E0}" sibTransId="{FCC1B5E2-1E35-45B6-ADB8-5DF089F7EAC9}"/>
    <dgm:cxn modelId="{98B18241-B976-42E3-8439-041A44BC83FD}" type="presOf" srcId="{D23F1CCE-8E54-4A79-BFAF-B94F385E0966}" destId="{9EAF53A3-C0D6-4298-815E-ABD2EE84E5EE}" srcOrd="0" destOrd="0" presId="urn:microsoft.com/office/officeart/2005/8/layout/list1"/>
    <dgm:cxn modelId="{5F0834AF-6DC3-4125-93D6-6B4968E4CD18}" type="presOf" srcId="{A1E7A2B2-CD6E-43B5-B2DF-8A18F8F7A2FD}" destId="{C1776BF8-D9CC-4B59-9BDE-B49D4492C987}" srcOrd="0" destOrd="0" presId="urn:microsoft.com/office/officeart/2005/8/layout/list1"/>
    <dgm:cxn modelId="{92676EEC-4677-4C82-8B76-97497D7504D4}" type="presOf" srcId="{EB07E859-2B58-409A-804A-A03508B744F7}" destId="{8992CFD0-7FBF-419D-A2B8-108224964DB7}" srcOrd="1" destOrd="0" presId="urn:microsoft.com/office/officeart/2005/8/layout/list1"/>
    <dgm:cxn modelId="{B13DF922-A535-4AF9-91CE-54AFAF13E714}" type="presOf" srcId="{EB07E859-2B58-409A-804A-A03508B744F7}" destId="{779272ED-8DB4-400C-BA7C-BC41D8490B6B}" srcOrd="0" destOrd="0" presId="urn:microsoft.com/office/officeart/2005/8/layout/list1"/>
    <dgm:cxn modelId="{A60DE3AD-3CDA-4C83-BE7D-7E70306FB929}" type="presParOf" srcId="{C1776BF8-D9CC-4B59-9BDE-B49D4492C987}" destId="{1E2B0039-8FAB-484E-B2F4-ED59A74A0E80}" srcOrd="0" destOrd="0" presId="urn:microsoft.com/office/officeart/2005/8/layout/list1"/>
    <dgm:cxn modelId="{E4B1A8FC-126B-4597-AD3B-532D7CF21CA8}" type="presParOf" srcId="{1E2B0039-8FAB-484E-B2F4-ED59A74A0E80}" destId="{779272ED-8DB4-400C-BA7C-BC41D8490B6B}" srcOrd="0" destOrd="0" presId="urn:microsoft.com/office/officeart/2005/8/layout/list1"/>
    <dgm:cxn modelId="{4DE31FC4-5C3C-4B6C-9811-30D500E490A3}" type="presParOf" srcId="{1E2B0039-8FAB-484E-B2F4-ED59A74A0E80}" destId="{8992CFD0-7FBF-419D-A2B8-108224964DB7}" srcOrd="1" destOrd="0" presId="urn:microsoft.com/office/officeart/2005/8/layout/list1"/>
    <dgm:cxn modelId="{8F40FB70-F4DA-4271-BACD-F774A5360909}" type="presParOf" srcId="{C1776BF8-D9CC-4B59-9BDE-B49D4492C987}" destId="{8947E9C4-557D-4D02-A50B-48E749D6F235}" srcOrd="1" destOrd="0" presId="urn:microsoft.com/office/officeart/2005/8/layout/list1"/>
    <dgm:cxn modelId="{9789DB60-CA48-4AA4-AE9B-C5BEB7F008B9}" type="presParOf" srcId="{C1776BF8-D9CC-4B59-9BDE-B49D4492C987}" destId="{DB9A120C-B488-4657-8980-070F0D7ACD43}" srcOrd="2" destOrd="0" presId="urn:microsoft.com/office/officeart/2005/8/layout/list1"/>
    <dgm:cxn modelId="{AB175298-3F6F-4F47-8972-A69073B81485}" type="presParOf" srcId="{C1776BF8-D9CC-4B59-9BDE-B49D4492C987}" destId="{8F469CA9-9F9B-4BA8-9D28-218433936BCB}" srcOrd="3" destOrd="0" presId="urn:microsoft.com/office/officeart/2005/8/layout/list1"/>
    <dgm:cxn modelId="{CC8883BC-F0A7-4B53-8C7B-C4575B41C3B0}" type="presParOf" srcId="{C1776BF8-D9CC-4B59-9BDE-B49D4492C987}" destId="{6E682EE1-C429-482E-9B12-E291D659B072}" srcOrd="4" destOrd="0" presId="urn:microsoft.com/office/officeart/2005/8/layout/list1"/>
    <dgm:cxn modelId="{1A39382B-A262-4C30-80A8-F0B58044ED16}" type="presParOf" srcId="{6E682EE1-C429-482E-9B12-E291D659B072}" destId="{12B7EF6A-7B08-46A6-AD58-B4D64B5DEDD9}" srcOrd="0" destOrd="0" presId="urn:microsoft.com/office/officeart/2005/8/layout/list1"/>
    <dgm:cxn modelId="{330DF516-9D04-481C-8D1D-6F1E91AC98D1}" type="presParOf" srcId="{6E682EE1-C429-482E-9B12-E291D659B072}" destId="{89B375B2-9BEA-4110-A869-5205ED98F154}" srcOrd="1" destOrd="0" presId="urn:microsoft.com/office/officeart/2005/8/layout/list1"/>
    <dgm:cxn modelId="{4192DF51-57C9-4428-8A35-35CAF8529D38}" type="presParOf" srcId="{C1776BF8-D9CC-4B59-9BDE-B49D4492C987}" destId="{44C8A4DD-104E-47F6-AD2C-E975A23F3FAF}" srcOrd="5" destOrd="0" presId="urn:microsoft.com/office/officeart/2005/8/layout/list1"/>
    <dgm:cxn modelId="{D9EF45A0-A1E2-4937-98E0-07C48402B2C8}" type="presParOf" srcId="{C1776BF8-D9CC-4B59-9BDE-B49D4492C987}" destId="{6EC83A20-B65F-4CA3-A38E-ECEFB09757BA}" srcOrd="6" destOrd="0" presId="urn:microsoft.com/office/officeart/2005/8/layout/list1"/>
    <dgm:cxn modelId="{7B82A68F-CDF2-48EB-A4A1-2CC2F093778F}" type="presParOf" srcId="{C1776BF8-D9CC-4B59-9BDE-B49D4492C987}" destId="{3A801A6C-BFBD-4584-973E-6939537D24DC}" srcOrd="7" destOrd="0" presId="urn:microsoft.com/office/officeart/2005/8/layout/list1"/>
    <dgm:cxn modelId="{E7BC3821-C84D-4AFC-9BBD-BF183AE7A2A8}" type="presParOf" srcId="{C1776BF8-D9CC-4B59-9BDE-B49D4492C987}" destId="{1AC2C72E-5ABC-42C3-AEFF-76188D3F9A07}" srcOrd="8" destOrd="0" presId="urn:microsoft.com/office/officeart/2005/8/layout/list1"/>
    <dgm:cxn modelId="{E97568A8-2768-4CF2-9994-BAB43ECEF9E7}" type="presParOf" srcId="{1AC2C72E-5ABC-42C3-AEFF-76188D3F9A07}" destId="{9EAF53A3-C0D6-4298-815E-ABD2EE84E5EE}" srcOrd="0" destOrd="0" presId="urn:microsoft.com/office/officeart/2005/8/layout/list1"/>
    <dgm:cxn modelId="{C9D3FAE1-919A-4750-8069-23A55B470EFF}" type="presParOf" srcId="{1AC2C72E-5ABC-42C3-AEFF-76188D3F9A07}" destId="{4E8BADE1-741A-4BFB-AFF9-DB890996E0DB}" srcOrd="1" destOrd="0" presId="urn:microsoft.com/office/officeart/2005/8/layout/list1"/>
    <dgm:cxn modelId="{0542C092-170B-4255-A86D-C396BE569BCE}" type="presParOf" srcId="{C1776BF8-D9CC-4B59-9BDE-B49D4492C987}" destId="{D68F55C7-21C8-4607-A452-6816160F16DA}" srcOrd="9" destOrd="0" presId="urn:microsoft.com/office/officeart/2005/8/layout/list1"/>
    <dgm:cxn modelId="{715B1F8C-507E-448D-B28D-BC3F7698296D}" type="presParOf" srcId="{C1776BF8-D9CC-4B59-9BDE-B49D4492C987}" destId="{A9B58232-55D8-48E1-A251-F9C175D3C1DD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78551F9-A0C9-4ED9-A517-87E5B84BEF7F}" type="doc">
      <dgm:prSet loTypeId="urn:microsoft.com/office/officeart/2005/8/layout/list1" loCatId="list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ru-RU"/>
        </a:p>
      </dgm:t>
    </dgm:pt>
    <dgm:pt modelId="{97EF7F5D-8A63-4E20-AD46-5A07E03C6A68}">
      <dgm:prSet phldrT="[Текст]"/>
      <dgm:spPr/>
      <dgm:t>
        <a:bodyPr/>
        <a:lstStyle/>
        <a:p>
          <a:r>
            <a:rPr lang="ru-RU" b="1" dirty="0" smtClean="0"/>
            <a:t>Гордость за школу</a:t>
          </a:r>
          <a:endParaRPr lang="ru-RU" b="1" dirty="0"/>
        </a:p>
      </dgm:t>
    </dgm:pt>
    <dgm:pt modelId="{F034FD1B-AB7F-4EB1-AE52-D18AF414E129}" type="parTrans" cxnId="{9E1AFFF4-709F-48A3-9FAF-86822D267DB6}">
      <dgm:prSet/>
      <dgm:spPr/>
      <dgm:t>
        <a:bodyPr/>
        <a:lstStyle/>
        <a:p>
          <a:endParaRPr lang="ru-RU"/>
        </a:p>
      </dgm:t>
    </dgm:pt>
    <dgm:pt modelId="{23349E1B-FEBF-41AE-A350-E71D0360272B}" type="sibTrans" cxnId="{9E1AFFF4-709F-48A3-9FAF-86822D267DB6}">
      <dgm:prSet/>
      <dgm:spPr/>
      <dgm:t>
        <a:bodyPr/>
        <a:lstStyle/>
        <a:p>
          <a:endParaRPr lang="ru-RU"/>
        </a:p>
      </dgm:t>
    </dgm:pt>
    <dgm:pt modelId="{AD3BECE4-D1E7-49EB-B4A3-3E5931039524}">
      <dgm:prSet phldrT="[Текст]"/>
      <dgm:spPr/>
      <dgm:t>
        <a:bodyPr/>
        <a:lstStyle/>
        <a:p>
          <a:r>
            <a:rPr lang="ru-RU" b="1" dirty="0" smtClean="0"/>
            <a:t>Гордость за свою Родину</a:t>
          </a:r>
          <a:endParaRPr lang="ru-RU" b="1" dirty="0"/>
        </a:p>
      </dgm:t>
    </dgm:pt>
    <dgm:pt modelId="{333E7799-C99E-4B2A-95DE-6FBFDED795B2}" type="parTrans" cxnId="{8DF60942-DA9B-4163-B5D9-9413393E1B03}">
      <dgm:prSet/>
      <dgm:spPr/>
      <dgm:t>
        <a:bodyPr/>
        <a:lstStyle/>
        <a:p>
          <a:endParaRPr lang="ru-RU"/>
        </a:p>
      </dgm:t>
    </dgm:pt>
    <dgm:pt modelId="{AA7C0086-3F23-4300-BD07-4B38BDB014F7}" type="sibTrans" cxnId="{8DF60942-DA9B-4163-B5D9-9413393E1B03}">
      <dgm:prSet/>
      <dgm:spPr/>
      <dgm:t>
        <a:bodyPr/>
        <a:lstStyle/>
        <a:p>
          <a:endParaRPr lang="ru-RU"/>
        </a:p>
      </dgm:t>
    </dgm:pt>
    <dgm:pt modelId="{775FF10E-7455-48A0-8B24-8AA309276A0B}">
      <dgm:prSet phldrT="[Текст]"/>
      <dgm:spPr/>
      <dgm:t>
        <a:bodyPr/>
        <a:lstStyle/>
        <a:p>
          <a:r>
            <a:rPr lang="ru-RU" b="1" dirty="0" smtClean="0"/>
            <a:t>честность</a:t>
          </a:r>
          <a:endParaRPr lang="ru-RU" b="1" dirty="0"/>
        </a:p>
      </dgm:t>
    </dgm:pt>
    <dgm:pt modelId="{108EF3D6-90A0-4A73-BD19-D0DE65C84CD2}" type="parTrans" cxnId="{DB6589D4-1A82-4611-9027-63317059043C}">
      <dgm:prSet/>
      <dgm:spPr/>
      <dgm:t>
        <a:bodyPr/>
        <a:lstStyle/>
        <a:p>
          <a:endParaRPr lang="ru-RU"/>
        </a:p>
      </dgm:t>
    </dgm:pt>
    <dgm:pt modelId="{F2604D2C-5F6C-43C2-87E6-9032FA5B4844}" type="sibTrans" cxnId="{DB6589D4-1A82-4611-9027-63317059043C}">
      <dgm:prSet/>
      <dgm:spPr/>
      <dgm:t>
        <a:bodyPr/>
        <a:lstStyle/>
        <a:p>
          <a:endParaRPr lang="ru-RU"/>
        </a:p>
      </dgm:t>
    </dgm:pt>
    <dgm:pt modelId="{C25592E8-CCE5-43A1-9AE0-529CE060D61C}" type="pres">
      <dgm:prSet presAssocID="{A78551F9-A0C9-4ED9-A517-87E5B84BEF7F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F2636B4-811E-44A0-AB8C-762C52E3C570}" type="pres">
      <dgm:prSet presAssocID="{97EF7F5D-8A63-4E20-AD46-5A07E03C6A68}" presName="parentLin" presStyleCnt="0"/>
      <dgm:spPr/>
    </dgm:pt>
    <dgm:pt modelId="{4FB2353B-40B0-402A-80E8-9018F7488F11}" type="pres">
      <dgm:prSet presAssocID="{97EF7F5D-8A63-4E20-AD46-5A07E03C6A68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BB027E3F-68C2-467B-BB9C-F3D4322ACA2D}" type="pres">
      <dgm:prSet presAssocID="{97EF7F5D-8A63-4E20-AD46-5A07E03C6A68}" presName="parentText" presStyleLbl="node1" presStyleIdx="0" presStyleCnt="3" custScaleY="124028" custLinFactNeighborX="4262" custLinFactNeighborY="-57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CCB93C3-A6E3-4926-A075-A53F39374297}" type="pres">
      <dgm:prSet presAssocID="{97EF7F5D-8A63-4E20-AD46-5A07E03C6A68}" presName="negativeSpace" presStyleCnt="0"/>
      <dgm:spPr/>
    </dgm:pt>
    <dgm:pt modelId="{3C40F56C-6022-4FA9-8312-6E9EDDE5A11F}" type="pres">
      <dgm:prSet presAssocID="{97EF7F5D-8A63-4E20-AD46-5A07E03C6A68}" presName="childText" presStyleLbl="conFgAcc1" presStyleIdx="0" presStyleCnt="3">
        <dgm:presLayoutVars>
          <dgm:bulletEnabled val="1"/>
        </dgm:presLayoutVars>
      </dgm:prSet>
      <dgm:spPr/>
    </dgm:pt>
    <dgm:pt modelId="{1E72353C-4C9A-4278-81A9-3CAB7613105C}" type="pres">
      <dgm:prSet presAssocID="{23349E1B-FEBF-41AE-A350-E71D0360272B}" presName="spaceBetweenRectangles" presStyleCnt="0"/>
      <dgm:spPr/>
    </dgm:pt>
    <dgm:pt modelId="{00D92CE2-822D-43E9-9025-8F9DC70CCF2C}" type="pres">
      <dgm:prSet presAssocID="{AD3BECE4-D1E7-49EB-B4A3-3E5931039524}" presName="parentLin" presStyleCnt="0"/>
      <dgm:spPr/>
    </dgm:pt>
    <dgm:pt modelId="{F65A3500-A22B-4046-80EF-DC28FBC5DE0C}" type="pres">
      <dgm:prSet presAssocID="{AD3BECE4-D1E7-49EB-B4A3-3E5931039524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69C680AF-BFDE-4C3F-851C-755FF55A888C}" type="pres">
      <dgm:prSet presAssocID="{AD3BECE4-D1E7-49EB-B4A3-3E5931039524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FDDC247-0768-4220-9230-1C0801EFB55F}" type="pres">
      <dgm:prSet presAssocID="{AD3BECE4-D1E7-49EB-B4A3-3E5931039524}" presName="negativeSpace" presStyleCnt="0"/>
      <dgm:spPr/>
    </dgm:pt>
    <dgm:pt modelId="{A83CBD8C-222A-49A5-9EB1-A4678FA60593}" type="pres">
      <dgm:prSet presAssocID="{AD3BECE4-D1E7-49EB-B4A3-3E5931039524}" presName="childText" presStyleLbl="conFgAcc1" presStyleIdx="1" presStyleCnt="3">
        <dgm:presLayoutVars>
          <dgm:bulletEnabled val="1"/>
        </dgm:presLayoutVars>
      </dgm:prSet>
      <dgm:spPr/>
    </dgm:pt>
    <dgm:pt modelId="{82BD8E3A-4EA8-407D-9ABB-250C660EF5AB}" type="pres">
      <dgm:prSet presAssocID="{AA7C0086-3F23-4300-BD07-4B38BDB014F7}" presName="spaceBetweenRectangles" presStyleCnt="0"/>
      <dgm:spPr/>
    </dgm:pt>
    <dgm:pt modelId="{2C1815AE-E64F-4340-B81E-A9A143C73CA1}" type="pres">
      <dgm:prSet presAssocID="{775FF10E-7455-48A0-8B24-8AA309276A0B}" presName="parentLin" presStyleCnt="0"/>
      <dgm:spPr/>
    </dgm:pt>
    <dgm:pt modelId="{884B32D9-E2A1-4009-A417-6C8E15DE737D}" type="pres">
      <dgm:prSet presAssocID="{775FF10E-7455-48A0-8B24-8AA309276A0B}" presName="parentLeftMargin" presStyleLbl="node1" presStyleIdx="1" presStyleCnt="3"/>
      <dgm:spPr/>
      <dgm:t>
        <a:bodyPr/>
        <a:lstStyle/>
        <a:p>
          <a:endParaRPr lang="ru-RU"/>
        </a:p>
      </dgm:t>
    </dgm:pt>
    <dgm:pt modelId="{2EFBDC11-6F20-4749-A3B4-148FDDA97987}" type="pres">
      <dgm:prSet presAssocID="{775FF10E-7455-48A0-8B24-8AA309276A0B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685901-73DC-41BF-9855-7BAA1E4AD7E3}" type="pres">
      <dgm:prSet presAssocID="{775FF10E-7455-48A0-8B24-8AA309276A0B}" presName="negativeSpace" presStyleCnt="0"/>
      <dgm:spPr/>
    </dgm:pt>
    <dgm:pt modelId="{6FB4ACCB-4A4D-4958-ADD7-12949A12932D}" type="pres">
      <dgm:prSet presAssocID="{775FF10E-7455-48A0-8B24-8AA309276A0B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10B91042-0442-4080-9106-A26993472B13}" type="presOf" srcId="{775FF10E-7455-48A0-8B24-8AA309276A0B}" destId="{2EFBDC11-6F20-4749-A3B4-148FDDA97987}" srcOrd="1" destOrd="0" presId="urn:microsoft.com/office/officeart/2005/8/layout/list1"/>
    <dgm:cxn modelId="{1563DE04-428F-4A15-87B5-69BAFADF7FE1}" type="presOf" srcId="{97EF7F5D-8A63-4E20-AD46-5A07E03C6A68}" destId="{BB027E3F-68C2-467B-BB9C-F3D4322ACA2D}" srcOrd="1" destOrd="0" presId="urn:microsoft.com/office/officeart/2005/8/layout/list1"/>
    <dgm:cxn modelId="{83E59F42-7674-4FC7-B2FF-8C6A06693470}" type="presOf" srcId="{A78551F9-A0C9-4ED9-A517-87E5B84BEF7F}" destId="{C25592E8-CCE5-43A1-9AE0-529CE060D61C}" srcOrd="0" destOrd="0" presId="urn:microsoft.com/office/officeart/2005/8/layout/list1"/>
    <dgm:cxn modelId="{DB6589D4-1A82-4611-9027-63317059043C}" srcId="{A78551F9-A0C9-4ED9-A517-87E5B84BEF7F}" destId="{775FF10E-7455-48A0-8B24-8AA309276A0B}" srcOrd="2" destOrd="0" parTransId="{108EF3D6-90A0-4A73-BD19-D0DE65C84CD2}" sibTransId="{F2604D2C-5F6C-43C2-87E6-9032FA5B4844}"/>
    <dgm:cxn modelId="{8AED55A3-8356-48D7-93E4-FACEF0E38E6B}" type="presOf" srcId="{97EF7F5D-8A63-4E20-AD46-5A07E03C6A68}" destId="{4FB2353B-40B0-402A-80E8-9018F7488F11}" srcOrd="0" destOrd="0" presId="urn:microsoft.com/office/officeart/2005/8/layout/list1"/>
    <dgm:cxn modelId="{5C710835-8A2A-4C0E-A21A-352DE9781F00}" type="presOf" srcId="{AD3BECE4-D1E7-49EB-B4A3-3E5931039524}" destId="{69C680AF-BFDE-4C3F-851C-755FF55A888C}" srcOrd="1" destOrd="0" presId="urn:microsoft.com/office/officeart/2005/8/layout/list1"/>
    <dgm:cxn modelId="{355E19FE-5451-4DC9-8DF5-696E792E3488}" type="presOf" srcId="{775FF10E-7455-48A0-8B24-8AA309276A0B}" destId="{884B32D9-E2A1-4009-A417-6C8E15DE737D}" srcOrd="0" destOrd="0" presId="urn:microsoft.com/office/officeart/2005/8/layout/list1"/>
    <dgm:cxn modelId="{8DF60942-DA9B-4163-B5D9-9413393E1B03}" srcId="{A78551F9-A0C9-4ED9-A517-87E5B84BEF7F}" destId="{AD3BECE4-D1E7-49EB-B4A3-3E5931039524}" srcOrd="1" destOrd="0" parTransId="{333E7799-C99E-4B2A-95DE-6FBFDED795B2}" sibTransId="{AA7C0086-3F23-4300-BD07-4B38BDB014F7}"/>
    <dgm:cxn modelId="{ED286F63-BA0E-44A8-A108-2A909A2AB52C}" type="presOf" srcId="{AD3BECE4-D1E7-49EB-B4A3-3E5931039524}" destId="{F65A3500-A22B-4046-80EF-DC28FBC5DE0C}" srcOrd="0" destOrd="0" presId="urn:microsoft.com/office/officeart/2005/8/layout/list1"/>
    <dgm:cxn modelId="{9E1AFFF4-709F-48A3-9FAF-86822D267DB6}" srcId="{A78551F9-A0C9-4ED9-A517-87E5B84BEF7F}" destId="{97EF7F5D-8A63-4E20-AD46-5A07E03C6A68}" srcOrd="0" destOrd="0" parTransId="{F034FD1B-AB7F-4EB1-AE52-D18AF414E129}" sibTransId="{23349E1B-FEBF-41AE-A350-E71D0360272B}"/>
    <dgm:cxn modelId="{03FC33D8-927D-42F6-8BAE-1FCED7F88B90}" type="presParOf" srcId="{C25592E8-CCE5-43A1-9AE0-529CE060D61C}" destId="{4F2636B4-811E-44A0-AB8C-762C52E3C570}" srcOrd="0" destOrd="0" presId="urn:microsoft.com/office/officeart/2005/8/layout/list1"/>
    <dgm:cxn modelId="{B6E7B0E9-CCF7-494D-ABEF-6D28287AF8CA}" type="presParOf" srcId="{4F2636B4-811E-44A0-AB8C-762C52E3C570}" destId="{4FB2353B-40B0-402A-80E8-9018F7488F11}" srcOrd="0" destOrd="0" presId="urn:microsoft.com/office/officeart/2005/8/layout/list1"/>
    <dgm:cxn modelId="{C48A9AFE-970D-4018-AD4F-F8E41A9E85AC}" type="presParOf" srcId="{4F2636B4-811E-44A0-AB8C-762C52E3C570}" destId="{BB027E3F-68C2-467B-BB9C-F3D4322ACA2D}" srcOrd="1" destOrd="0" presId="urn:microsoft.com/office/officeart/2005/8/layout/list1"/>
    <dgm:cxn modelId="{4ADC0F62-9FCB-4461-BDC3-ECA0640005A9}" type="presParOf" srcId="{C25592E8-CCE5-43A1-9AE0-529CE060D61C}" destId="{CCCB93C3-A6E3-4926-A075-A53F39374297}" srcOrd="1" destOrd="0" presId="urn:microsoft.com/office/officeart/2005/8/layout/list1"/>
    <dgm:cxn modelId="{AEEF51B1-77BC-4E5A-BBEF-49369029BFCF}" type="presParOf" srcId="{C25592E8-CCE5-43A1-9AE0-529CE060D61C}" destId="{3C40F56C-6022-4FA9-8312-6E9EDDE5A11F}" srcOrd="2" destOrd="0" presId="urn:microsoft.com/office/officeart/2005/8/layout/list1"/>
    <dgm:cxn modelId="{CABF79E6-FC0F-4B9F-90FF-AB667DCB6C0D}" type="presParOf" srcId="{C25592E8-CCE5-43A1-9AE0-529CE060D61C}" destId="{1E72353C-4C9A-4278-81A9-3CAB7613105C}" srcOrd="3" destOrd="0" presId="urn:microsoft.com/office/officeart/2005/8/layout/list1"/>
    <dgm:cxn modelId="{B810BE59-843C-4ACA-A4E5-98BC79F9C347}" type="presParOf" srcId="{C25592E8-CCE5-43A1-9AE0-529CE060D61C}" destId="{00D92CE2-822D-43E9-9025-8F9DC70CCF2C}" srcOrd="4" destOrd="0" presId="urn:microsoft.com/office/officeart/2005/8/layout/list1"/>
    <dgm:cxn modelId="{C050D5CD-2168-44C3-B85C-89A5EA9980EA}" type="presParOf" srcId="{00D92CE2-822D-43E9-9025-8F9DC70CCF2C}" destId="{F65A3500-A22B-4046-80EF-DC28FBC5DE0C}" srcOrd="0" destOrd="0" presId="urn:microsoft.com/office/officeart/2005/8/layout/list1"/>
    <dgm:cxn modelId="{C3008EA2-8969-46EC-81E1-EE27A9F0C139}" type="presParOf" srcId="{00D92CE2-822D-43E9-9025-8F9DC70CCF2C}" destId="{69C680AF-BFDE-4C3F-851C-755FF55A888C}" srcOrd="1" destOrd="0" presId="urn:microsoft.com/office/officeart/2005/8/layout/list1"/>
    <dgm:cxn modelId="{EAEE3E12-55B9-4E45-8D82-DE04AC6BF827}" type="presParOf" srcId="{C25592E8-CCE5-43A1-9AE0-529CE060D61C}" destId="{DFDDC247-0768-4220-9230-1C0801EFB55F}" srcOrd="5" destOrd="0" presId="urn:microsoft.com/office/officeart/2005/8/layout/list1"/>
    <dgm:cxn modelId="{599FBE6E-487A-4CE1-947B-B8810386BC1A}" type="presParOf" srcId="{C25592E8-CCE5-43A1-9AE0-529CE060D61C}" destId="{A83CBD8C-222A-49A5-9EB1-A4678FA60593}" srcOrd="6" destOrd="0" presId="urn:microsoft.com/office/officeart/2005/8/layout/list1"/>
    <dgm:cxn modelId="{8ED21C9D-1B8D-43B7-8DD7-CF0E77B204E9}" type="presParOf" srcId="{C25592E8-CCE5-43A1-9AE0-529CE060D61C}" destId="{82BD8E3A-4EA8-407D-9ABB-250C660EF5AB}" srcOrd="7" destOrd="0" presId="urn:microsoft.com/office/officeart/2005/8/layout/list1"/>
    <dgm:cxn modelId="{E1782265-63E2-4F57-BCCC-419F277A61DD}" type="presParOf" srcId="{C25592E8-CCE5-43A1-9AE0-529CE060D61C}" destId="{2C1815AE-E64F-4340-B81E-A9A143C73CA1}" srcOrd="8" destOrd="0" presId="urn:microsoft.com/office/officeart/2005/8/layout/list1"/>
    <dgm:cxn modelId="{B5513DCA-B077-4424-BC57-FC0998D6F6DA}" type="presParOf" srcId="{2C1815AE-E64F-4340-B81E-A9A143C73CA1}" destId="{884B32D9-E2A1-4009-A417-6C8E15DE737D}" srcOrd="0" destOrd="0" presId="urn:microsoft.com/office/officeart/2005/8/layout/list1"/>
    <dgm:cxn modelId="{150CCD5D-AE0A-4443-997C-C3428C940989}" type="presParOf" srcId="{2C1815AE-E64F-4340-B81E-A9A143C73CA1}" destId="{2EFBDC11-6F20-4749-A3B4-148FDDA97987}" srcOrd="1" destOrd="0" presId="urn:microsoft.com/office/officeart/2005/8/layout/list1"/>
    <dgm:cxn modelId="{DE45961B-B1C6-4089-9C78-C113A762FE64}" type="presParOf" srcId="{C25592E8-CCE5-43A1-9AE0-529CE060D61C}" destId="{4F685901-73DC-41BF-9855-7BAA1E4AD7E3}" srcOrd="9" destOrd="0" presId="urn:microsoft.com/office/officeart/2005/8/layout/list1"/>
    <dgm:cxn modelId="{548EC7AE-B321-40E0-A137-354230557B24}" type="presParOf" srcId="{C25592E8-CCE5-43A1-9AE0-529CE060D61C}" destId="{6FB4ACCB-4A4D-4958-ADD7-12949A12932D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BB165BE-613F-4F7A-A408-BB39DF0AE608}" type="doc">
      <dgm:prSet loTypeId="urn:microsoft.com/office/officeart/2005/8/layout/list1" loCatId="list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ru-RU"/>
        </a:p>
      </dgm:t>
    </dgm:pt>
    <dgm:pt modelId="{08BC6F04-767F-4C04-B6EA-C5307AA50CBB}">
      <dgm:prSet phldrT="[Текст]"/>
      <dgm:spPr/>
      <dgm:t>
        <a:bodyPr/>
        <a:lstStyle/>
        <a:p>
          <a:r>
            <a:rPr lang="ru-RU" b="1" dirty="0" smtClean="0"/>
            <a:t>Уважение </a:t>
          </a:r>
          <a:endParaRPr lang="ru-RU" b="1" dirty="0"/>
        </a:p>
      </dgm:t>
    </dgm:pt>
    <dgm:pt modelId="{1AA898F9-E693-41F4-BDF5-D79C4B9D0A51}" type="parTrans" cxnId="{FD8742D9-5AC2-43BC-B0BF-C30A3DA422DE}">
      <dgm:prSet/>
      <dgm:spPr/>
      <dgm:t>
        <a:bodyPr/>
        <a:lstStyle/>
        <a:p>
          <a:endParaRPr lang="ru-RU"/>
        </a:p>
      </dgm:t>
    </dgm:pt>
    <dgm:pt modelId="{F4B32849-04E1-4712-9E5D-FCD1E0D8DEC4}" type="sibTrans" cxnId="{FD8742D9-5AC2-43BC-B0BF-C30A3DA422DE}">
      <dgm:prSet/>
      <dgm:spPr/>
      <dgm:t>
        <a:bodyPr/>
        <a:lstStyle/>
        <a:p>
          <a:endParaRPr lang="ru-RU"/>
        </a:p>
      </dgm:t>
    </dgm:pt>
    <dgm:pt modelId="{1CF58CE6-4B25-4E1F-B429-25AB29AAF0C8}">
      <dgm:prSet phldrT="[Текст]"/>
      <dgm:spPr/>
      <dgm:t>
        <a:bodyPr/>
        <a:lstStyle/>
        <a:p>
          <a:r>
            <a:rPr lang="ru-RU" b="1" dirty="0" smtClean="0"/>
            <a:t>Сострадание, доброта </a:t>
          </a:r>
          <a:endParaRPr lang="ru-RU" b="1" dirty="0"/>
        </a:p>
      </dgm:t>
    </dgm:pt>
    <dgm:pt modelId="{255B7B65-464C-4CC0-8CAA-1EC322A8B51D}" type="parTrans" cxnId="{B7095154-ABF2-4246-A8CE-91A4C21FEDFD}">
      <dgm:prSet/>
      <dgm:spPr/>
      <dgm:t>
        <a:bodyPr/>
        <a:lstStyle/>
        <a:p>
          <a:endParaRPr lang="ru-RU"/>
        </a:p>
      </dgm:t>
    </dgm:pt>
    <dgm:pt modelId="{D0185695-C164-4A71-86D2-BB727689AE89}" type="sibTrans" cxnId="{B7095154-ABF2-4246-A8CE-91A4C21FEDFD}">
      <dgm:prSet/>
      <dgm:spPr/>
      <dgm:t>
        <a:bodyPr/>
        <a:lstStyle/>
        <a:p>
          <a:endParaRPr lang="ru-RU"/>
        </a:p>
      </dgm:t>
    </dgm:pt>
    <dgm:pt modelId="{A2E81498-AAAA-4996-8C1A-7F5D99CB73B3}">
      <dgm:prSet phldrT="[Текст]"/>
      <dgm:spPr/>
      <dgm:t>
        <a:bodyPr/>
        <a:lstStyle/>
        <a:p>
          <a:r>
            <a:rPr lang="ru-RU" b="1" dirty="0" smtClean="0"/>
            <a:t>Ответственность</a:t>
          </a:r>
          <a:endParaRPr lang="ru-RU" b="1" dirty="0"/>
        </a:p>
      </dgm:t>
    </dgm:pt>
    <dgm:pt modelId="{3599F357-14BE-4B61-8DAE-12B99E4F2C5C}" type="parTrans" cxnId="{19CF6861-493B-4DD5-8A57-7CE40AE05F78}">
      <dgm:prSet/>
      <dgm:spPr/>
      <dgm:t>
        <a:bodyPr/>
        <a:lstStyle/>
        <a:p>
          <a:endParaRPr lang="ru-RU"/>
        </a:p>
      </dgm:t>
    </dgm:pt>
    <dgm:pt modelId="{970459E0-40A2-4F71-A259-5A4D8FBA4D02}" type="sibTrans" cxnId="{19CF6861-493B-4DD5-8A57-7CE40AE05F78}">
      <dgm:prSet/>
      <dgm:spPr/>
      <dgm:t>
        <a:bodyPr/>
        <a:lstStyle/>
        <a:p>
          <a:endParaRPr lang="ru-RU"/>
        </a:p>
      </dgm:t>
    </dgm:pt>
    <dgm:pt modelId="{89A3713D-6FD0-4FD2-922D-A865B3677D2F}" type="pres">
      <dgm:prSet presAssocID="{DBB165BE-613F-4F7A-A408-BB39DF0AE608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BFADB99-DDA9-4F47-97D6-1086E07C98BA}" type="pres">
      <dgm:prSet presAssocID="{08BC6F04-767F-4C04-B6EA-C5307AA50CBB}" presName="parentLin" presStyleCnt="0"/>
      <dgm:spPr/>
    </dgm:pt>
    <dgm:pt modelId="{39CEFB62-C65E-477B-8CF7-ADBDDFD3115D}" type="pres">
      <dgm:prSet presAssocID="{08BC6F04-767F-4C04-B6EA-C5307AA50CBB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26DAD657-AB4D-452C-85CB-2975C0E58F48}" type="pres">
      <dgm:prSet presAssocID="{08BC6F04-767F-4C04-B6EA-C5307AA50CBB}" presName="parentText" presStyleLbl="node1" presStyleIdx="0" presStyleCnt="3" custLinFactNeighborX="4160" custLinFactNeighborY="707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05E0C99-EA70-4867-B9D6-AD5A53315C31}" type="pres">
      <dgm:prSet presAssocID="{08BC6F04-767F-4C04-B6EA-C5307AA50CBB}" presName="negativeSpace" presStyleCnt="0"/>
      <dgm:spPr/>
    </dgm:pt>
    <dgm:pt modelId="{B59639CE-9F76-45B3-B90D-3197FEFFF956}" type="pres">
      <dgm:prSet presAssocID="{08BC6F04-767F-4C04-B6EA-C5307AA50CBB}" presName="childText" presStyleLbl="conFgAcc1" presStyleIdx="0" presStyleCnt="3">
        <dgm:presLayoutVars>
          <dgm:bulletEnabled val="1"/>
        </dgm:presLayoutVars>
      </dgm:prSet>
      <dgm:spPr/>
    </dgm:pt>
    <dgm:pt modelId="{04827343-A2E0-4A9B-8A3B-598BBC7B8596}" type="pres">
      <dgm:prSet presAssocID="{F4B32849-04E1-4712-9E5D-FCD1E0D8DEC4}" presName="spaceBetweenRectangles" presStyleCnt="0"/>
      <dgm:spPr/>
    </dgm:pt>
    <dgm:pt modelId="{CA13D42B-3C24-4A4B-840E-6546B5552A56}" type="pres">
      <dgm:prSet presAssocID="{1CF58CE6-4B25-4E1F-B429-25AB29AAF0C8}" presName="parentLin" presStyleCnt="0"/>
      <dgm:spPr/>
    </dgm:pt>
    <dgm:pt modelId="{828B8568-5415-4866-9301-8D6F21E5371A}" type="pres">
      <dgm:prSet presAssocID="{1CF58CE6-4B25-4E1F-B429-25AB29AAF0C8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7D60175D-A83F-4B7D-8544-98A32D3C4873}" type="pres">
      <dgm:prSet presAssocID="{1CF58CE6-4B25-4E1F-B429-25AB29AAF0C8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E6D162-06D4-48DB-A345-D4D0988B2280}" type="pres">
      <dgm:prSet presAssocID="{1CF58CE6-4B25-4E1F-B429-25AB29AAF0C8}" presName="negativeSpace" presStyleCnt="0"/>
      <dgm:spPr/>
    </dgm:pt>
    <dgm:pt modelId="{36AFDF15-4434-46DA-9729-121A4CDD4E00}" type="pres">
      <dgm:prSet presAssocID="{1CF58CE6-4B25-4E1F-B429-25AB29AAF0C8}" presName="childText" presStyleLbl="conFgAcc1" presStyleIdx="1" presStyleCnt="3">
        <dgm:presLayoutVars>
          <dgm:bulletEnabled val="1"/>
        </dgm:presLayoutVars>
      </dgm:prSet>
      <dgm:spPr/>
    </dgm:pt>
    <dgm:pt modelId="{DEC1D6EF-D98A-482A-888C-86DD2800248B}" type="pres">
      <dgm:prSet presAssocID="{D0185695-C164-4A71-86D2-BB727689AE89}" presName="spaceBetweenRectangles" presStyleCnt="0"/>
      <dgm:spPr/>
    </dgm:pt>
    <dgm:pt modelId="{E0D1E74C-3776-4CFF-8F1C-9BB0A154EEB9}" type="pres">
      <dgm:prSet presAssocID="{A2E81498-AAAA-4996-8C1A-7F5D99CB73B3}" presName="parentLin" presStyleCnt="0"/>
      <dgm:spPr/>
    </dgm:pt>
    <dgm:pt modelId="{E05DC66B-491E-43D3-987B-579F4150EB45}" type="pres">
      <dgm:prSet presAssocID="{A2E81498-AAAA-4996-8C1A-7F5D99CB73B3}" presName="parentLeftMargin" presStyleLbl="node1" presStyleIdx="1" presStyleCnt="3"/>
      <dgm:spPr/>
      <dgm:t>
        <a:bodyPr/>
        <a:lstStyle/>
        <a:p>
          <a:endParaRPr lang="ru-RU"/>
        </a:p>
      </dgm:t>
    </dgm:pt>
    <dgm:pt modelId="{742C011C-3634-4BE5-BC00-282000C1CC4C}" type="pres">
      <dgm:prSet presAssocID="{A2E81498-AAAA-4996-8C1A-7F5D99CB73B3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E302096-3CFA-44A8-B93B-152F7CF139DB}" type="pres">
      <dgm:prSet presAssocID="{A2E81498-AAAA-4996-8C1A-7F5D99CB73B3}" presName="negativeSpace" presStyleCnt="0"/>
      <dgm:spPr/>
    </dgm:pt>
    <dgm:pt modelId="{0404EECA-8D9A-4D74-B3A9-8F3F77AD77AC}" type="pres">
      <dgm:prSet presAssocID="{A2E81498-AAAA-4996-8C1A-7F5D99CB73B3}" presName="childText" presStyleLbl="conFgAcc1" presStyleIdx="2" presStyleCnt="3" custLinFactNeighborY="53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05158E4-4F57-4C60-8307-A3E1719CA617}" type="presOf" srcId="{A2E81498-AAAA-4996-8C1A-7F5D99CB73B3}" destId="{E05DC66B-491E-43D3-987B-579F4150EB45}" srcOrd="0" destOrd="0" presId="urn:microsoft.com/office/officeart/2005/8/layout/list1"/>
    <dgm:cxn modelId="{19CF6861-493B-4DD5-8A57-7CE40AE05F78}" srcId="{DBB165BE-613F-4F7A-A408-BB39DF0AE608}" destId="{A2E81498-AAAA-4996-8C1A-7F5D99CB73B3}" srcOrd="2" destOrd="0" parTransId="{3599F357-14BE-4B61-8DAE-12B99E4F2C5C}" sibTransId="{970459E0-40A2-4F71-A259-5A4D8FBA4D02}"/>
    <dgm:cxn modelId="{1EA75994-6A58-4D3F-8492-29959D774131}" type="presOf" srcId="{08BC6F04-767F-4C04-B6EA-C5307AA50CBB}" destId="{26DAD657-AB4D-452C-85CB-2975C0E58F48}" srcOrd="1" destOrd="0" presId="urn:microsoft.com/office/officeart/2005/8/layout/list1"/>
    <dgm:cxn modelId="{FD8742D9-5AC2-43BC-B0BF-C30A3DA422DE}" srcId="{DBB165BE-613F-4F7A-A408-BB39DF0AE608}" destId="{08BC6F04-767F-4C04-B6EA-C5307AA50CBB}" srcOrd="0" destOrd="0" parTransId="{1AA898F9-E693-41F4-BDF5-D79C4B9D0A51}" sibTransId="{F4B32849-04E1-4712-9E5D-FCD1E0D8DEC4}"/>
    <dgm:cxn modelId="{2BDF633B-64DD-44B1-93E3-86C8AC55BE98}" type="presOf" srcId="{08BC6F04-767F-4C04-B6EA-C5307AA50CBB}" destId="{39CEFB62-C65E-477B-8CF7-ADBDDFD3115D}" srcOrd="0" destOrd="0" presId="urn:microsoft.com/office/officeart/2005/8/layout/list1"/>
    <dgm:cxn modelId="{8897CBE5-C976-40AE-9C7C-C2757BC4AAB2}" type="presOf" srcId="{1CF58CE6-4B25-4E1F-B429-25AB29AAF0C8}" destId="{7D60175D-A83F-4B7D-8544-98A32D3C4873}" srcOrd="1" destOrd="0" presId="urn:microsoft.com/office/officeart/2005/8/layout/list1"/>
    <dgm:cxn modelId="{438F5D87-70B2-4F70-8430-3A8A9C53BB18}" type="presOf" srcId="{DBB165BE-613F-4F7A-A408-BB39DF0AE608}" destId="{89A3713D-6FD0-4FD2-922D-A865B3677D2F}" srcOrd="0" destOrd="0" presId="urn:microsoft.com/office/officeart/2005/8/layout/list1"/>
    <dgm:cxn modelId="{DCAA8077-9A9D-40FA-BDBB-FA37A160188A}" type="presOf" srcId="{A2E81498-AAAA-4996-8C1A-7F5D99CB73B3}" destId="{742C011C-3634-4BE5-BC00-282000C1CC4C}" srcOrd="1" destOrd="0" presId="urn:microsoft.com/office/officeart/2005/8/layout/list1"/>
    <dgm:cxn modelId="{9857CB17-44A6-432D-9136-844F9FE90C09}" type="presOf" srcId="{1CF58CE6-4B25-4E1F-B429-25AB29AAF0C8}" destId="{828B8568-5415-4866-9301-8D6F21E5371A}" srcOrd="0" destOrd="0" presId="urn:microsoft.com/office/officeart/2005/8/layout/list1"/>
    <dgm:cxn modelId="{B7095154-ABF2-4246-A8CE-91A4C21FEDFD}" srcId="{DBB165BE-613F-4F7A-A408-BB39DF0AE608}" destId="{1CF58CE6-4B25-4E1F-B429-25AB29AAF0C8}" srcOrd="1" destOrd="0" parTransId="{255B7B65-464C-4CC0-8CAA-1EC322A8B51D}" sibTransId="{D0185695-C164-4A71-86D2-BB727689AE89}"/>
    <dgm:cxn modelId="{A38CD59E-7892-4659-81F7-739A003A1673}" type="presParOf" srcId="{89A3713D-6FD0-4FD2-922D-A865B3677D2F}" destId="{ABFADB99-DDA9-4F47-97D6-1086E07C98BA}" srcOrd="0" destOrd="0" presId="urn:microsoft.com/office/officeart/2005/8/layout/list1"/>
    <dgm:cxn modelId="{53A5C685-D768-460A-B415-9108EACB7540}" type="presParOf" srcId="{ABFADB99-DDA9-4F47-97D6-1086E07C98BA}" destId="{39CEFB62-C65E-477B-8CF7-ADBDDFD3115D}" srcOrd="0" destOrd="0" presId="urn:microsoft.com/office/officeart/2005/8/layout/list1"/>
    <dgm:cxn modelId="{C3A469D8-0301-4B8F-ACA7-05AD383454BA}" type="presParOf" srcId="{ABFADB99-DDA9-4F47-97D6-1086E07C98BA}" destId="{26DAD657-AB4D-452C-85CB-2975C0E58F48}" srcOrd="1" destOrd="0" presId="urn:microsoft.com/office/officeart/2005/8/layout/list1"/>
    <dgm:cxn modelId="{2A7C3C84-6131-40C6-8078-A3AE980D6357}" type="presParOf" srcId="{89A3713D-6FD0-4FD2-922D-A865B3677D2F}" destId="{A05E0C99-EA70-4867-B9D6-AD5A53315C31}" srcOrd="1" destOrd="0" presId="urn:microsoft.com/office/officeart/2005/8/layout/list1"/>
    <dgm:cxn modelId="{669F9645-ED14-46F4-8549-68C28786403E}" type="presParOf" srcId="{89A3713D-6FD0-4FD2-922D-A865B3677D2F}" destId="{B59639CE-9F76-45B3-B90D-3197FEFFF956}" srcOrd="2" destOrd="0" presId="urn:microsoft.com/office/officeart/2005/8/layout/list1"/>
    <dgm:cxn modelId="{51C2564A-91A1-4FC1-A3D4-B6DDDD21B472}" type="presParOf" srcId="{89A3713D-6FD0-4FD2-922D-A865B3677D2F}" destId="{04827343-A2E0-4A9B-8A3B-598BBC7B8596}" srcOrd="3" destOrd="0" presId="urn:microsoft.com/office/officeart/2005/8/layout/list1"/>
    <dgm:cxn modelId="{7E2BB249-2957-4B16-B3DC-144177C1FD4E}" type="presParOf" srcId="{89A3713D-6FD0-4FD2-922D-A865B3677D2F}" destId="{CA13D42B-3C24-4A4B-840E-6546B5552A56}" srcOrd="4" destOrd="0" presId="urn:microsoft.com/office/officeart/2005/8/layout/list1"/>
    <dgm:cxn modelId="{C0AEFC61-F1ED-42C5-804D-16F9CA264810}" type="presParOf" srcId="{CA13D42B-3C24-4A4B-840E-6546B5552A56}" destId="{828B8568-5415-4866-9301-8D6F21E5371A}" srcOrd="0" destOrd="0" presId="urn:microsoft.com/office/officeart/2005/8/layout/list1"/>
    <dgm:cxn modelId="{1D5D1DF2-7952-46F7-B453-CD4261C55912}" type="presParOf" srcId="{CA13D42B-3C24-4A4B-840E-6546B5552A56}" destId="{7D60175D-A83F-4B7D-8544-98A32D3C4873}" srcOrd="1" destOrd="0" presId="urn:microsoft.com/office/officeart/2005/8/layout/list1"/>
    <dgm:cxn modelId="{7C546B59-115A-48DE-A24F-A2FC0E8125DC}" type="presParOf" srcId="{89A3713D-6FD0-4FD2-922D-A865B3677D2F}" destId="{49E6D162-06D4-48DB-A345-D4D0988B2280}" srcOrd="5" destOrd="0" presId="urn:microsoft.com/office/officeart/2005/8/layout/list1"/>
    <dgm:cxn modelId="{A6D62B07-D98D-4592-8DC0-0585A0B5BF10}" type="presParOf" srcId="{89A3713D-6FD0-4FD2-922D-A865B3677D2F}" destId="{36AFDF15-4434-46DA-9729-121A4CDD4E00}" srcOrd="6" destOrd="0" presId="urn:microsoft.com/office/officeart/2005/8/layout/list1"/>
    <dgm:cxn modelId="{E7F2D467-2C51-4D3F-B0C6-8BF7A511FEA7}" type="presParOf" srcId="{89A3713D-6FD0-4FD2-922D-A865B3677D2F}" destId="{DEC1D6EF-D98A-482A-888C-86DD2800248B}" srcOrd="7" destOrd="0" presId="urn:microsoft.com/office/officeart/2005/8/layout/list1"/>
    <dgm:cxn modelId="{C2995029-DF97-4463-9BFE-8C83B4EF8BB3}" type="presParOf" srcId="{89A3713D-6FD0-4FD2-922D-A865B3677D2F}" destId="{E0D1E74C-3776-4CFF-8F1C-9BB0A154EEB9}" srcOrd="8" destOrd="0" presId="urn:microsoft.com/office/officeart/2005/8/layout/list1"/>
    <dgm:cxn modelId="{D4293DF1-5901-4D9F-8BB9-30BB1436B7AC}" type="presParOf" srcId="{E0D1E74C-3776-4CFF-8F1C-9BB0A154EEB9}" destId="{E05DC66B-491E-43D3-987B-579F4150EB45}" srcOrd="0" destOrd="0" presId="urn:microsoft.com/office/officeart/2005/8/layout/list1"/>
    <dgm:cxn modelId="{F27E35B5-DFC4-4372-9B22-E264B2195BA8}" type="presParOf" srcId="{E0D1E74C-3776-4CFF-8F1C-9BB0A154EEB9}" destId="{742C011C-3634-4BE5-BC00-282000C1CC4C}" srcOrd="1" destOrd="0" presId="urn:microsoft.com/office/officeart/2005/8/layout/list1"/>
    <dgm:cxn modelId="{61A75885-14FB-476A-A7A5-0A5E7B48B17F}" type="presParOf" srcId="{89A3713D-6FD0-4FD2-922D-A865B3677D2F}" destId="{8E302096-3CFA-44A8-B93B-152F7CF139DB}" srcOrd="9" destOrd="0" presId="urn:microsoft.com/office/officeart/2005/8/layout/list1"/>
    <dgm:cxn modelId="{CCA1F7B8-9C5D-47BD-81EA-B69917B0F1BD}" type="presParOf" srcId="{89A3713D-6FD0-4FD2-922D-A865B3677D2F}" destId="{0404EECA-8D9A-4D74-B3A9-8F3F77AD77AC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B605C184-16B5-4266-892C-63AFDAAD9D99}" type="doc">
      <dgm:prSet loTypeId="urn:microsoft.com/office/officeart/2005/8/layout/list1" loCatId="list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ru-RU"/>
        </a:p>
      </dgm:t>
    </dgm:pt>
    <dgm:pt modelId="{DB7D81B8-65DC-449C-842E-99DA91270E26}">
      <dgm:prSet phldrT="[Текст]" custT="1"/>
      <dgm:spPr/>
      <dgm:t>
        <a:bodyPr/>
        <a:lstStyle/>
        <a:p>
          <a:r>
            <a:rPr lang="ru-RU" sz="1600" b="1" dirty="0" smtClean="0"/>
            <a:t>Беседы по данной теме</a:t>
          </a:r>
          <a:endParaRPr lang="ru-RU" sz="1600" b="1" dirty="0"/>
        </a:p>
      </dgm:t>
    </dgm:pt>
    <dgm:pt modelId="{CA874F33-428F-4648-A141-51FA84B33CD4}" type="parTrans" cxnId="{5A35D42C-621C-495A-8624-C74DFFABC740}">
      <dgm:prSet/>
      <dgm:spPr/>
      <dgm:t>
        <a:bodyPr/>
        <a:lstStyle/>
        <a:p>
          <a:endParaRPr lang="ru-RU"/>
        </a:p>
      </dgm:t>
    </dgm:pt>
    <dgm:pt modelId="{BF8BEAC4-2A5C-46D5-A65D-E81AC10FAF6A}" type="sibTrans" cxnId="{5A35D42C-621C-495A-8624-C74DFFABC740}">
      <dgm:prSet/>
      <dgm:spPr/>
      <dgm:t>
        <a:bodyPr/>
        <a:lstStyle/>
        <a:p>
          <a:endParaRPr lang="ru-RU"/>
        </a:p>
      </dgm:t>
    </dgm:pt>
    <dgm:pt modelId="{5455E5D9-312D-42A9-8808-AF7629D582EE}">
      <dgm:prSet phldrT="[Текст]" custT="1"/>
      <dgm:spPr/>
      <dgm:t>
        <a:bodyPr/>
        <a:lstStyle/>
        <a:p>
          <a:r>
            <a:rPr lang="ru-RU" sz="1600" b="1" dirty="0" smtClean="0"/>
            <a:t>Участие в конкурсах по данной теме</a:t>
          </a:r>
          <a:endParaRPr lang="ru-RU" sz="1600" b="1" dirty="0"/>
        </a:p>
      </dgm:t>
    </dgm:pt>
    <dgm:pt modelId="{8076921A-1E0F-4151-901D-6BF6375B8715}" type="parTrans" cxnId="{F01CC197-25DF-443E-9F7F-861CAFD6CBEA}">
      <dgm:prSet/>
      <dgm:spPr/>
      <dgm:t>
        <a:bodyPr/>
        <a:lstStyle/>
        <a:p>
          <a:endParaRPr lang="ru-RU"/>
        </a:p>
      </dgm:t>
    </dgm:pt>
    <dgm:pt modelId="{E65A5AF9-C2BA-41DE-95A3-D42C6D4E7BEA}" type="sibTrans" cxnId="{F01CC197-25DF-443E-9F7F-861CAFD6CBEA}">
      <dgm:prSet/>
      <dgm:spPr/>
      <dgm:t>
        <a:bodyPr/>
        <a:lstStyle/>
        <a:p>
          <a:endParaRPr lang="ru-RU"/>
        </a:p>
      </dgm:t>
    </dgm:pt>
    <dgm:pt modelId="{8063F33A-6FBC-4BA9-ACCD-E6E4DCAE8ABE}">
      <dgm:prSet phldrT="[Текст]" custT="1"/>
      <dgm:spPr/>
      <dgm:t>
        <a:bodyPr/>
        <a:lstStyle/>
        <a:p>
          <a:r>
            <a:rPr lang="ru-RU" sz="1600" b="1" dirty="0" smtClean="0"/>
            <a:t>Мероприятия, связанные с традициями и обычаями русского народа</a:t>
          </a:r>
          <a:endParaRPr lang="ru-RU" sz="1600" b="1" dirty="0"/>
        </a:p>
      </dgm:t>
    </dgm:pt>
    <dgm:pt modelId="{4C6C165E-6292-4984-9244-F99DA1FF5945}" type="parTrans" cxnId="{FF61DA90-A2B6-4745-BF66-EBD526F2E9F3}">
      <dgm:prSet/>
      <dgm:spPr/>
      <dgm:t>
        <a:bodyPr/>
        <a:lstStyle/>
        <a:p>
          <a:endParaRPr lang="ru-RU"/>
        </a:p>
      </dgm:t>
    </dgm:pt>
    <dgm:pt modelId="{3467DF59-038B-4176-B1B9-05A5BEDF6261}" type="sibTrans" cxnId="{FF61DA90-A2B6-4745-BF66-EBD526F2E9F3}">
      <dgm:prSet/>
      <dgm:spPr/>
      <dgm:t>
        <a:bodyPr/>
        <a:lstStyle/>
        <a:p>
          <a:endParaRPr lang="ru-RU"/>
        </a:p>
      </dgm:t>
    </dgm:pt>
    <dgm:pt modelId="{8214FD88-864B-4510-93A4-3EF545B73674}" type="pres">
      <dgm:prSet presAssocID="{B605C184-16B5-4266-892C-63AFDAAD9D99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1E1591F-E113-42F3-99B2-9C7F90F7A896}" type="pres">
      <dgm:prSet presAssocID="{DB7D81B8-65DC-449C-842E-99DA91270E26}" presName="parentLin" presStyleCnt="0"/>
      <dgm:spPr/>
    </dgm:pt>
    <dgm:pt modelId="{58C2034E-7085-41D0-A90A-E081555D7051}" type="pres">
      <dgm:prSet presAssocID="{DB7D81B8-65DC-449C-842E-99DA91270E26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8458DDE2-B67B-4CFC-8E0B-A5D5A94A2F80}" type="pres">
      <dgm:prSet presAssocID="{DB7D81B8-65DC-449C-842E-99DA91270E26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F49D04D-6EF1-470F-A2B3-87D1B9F13948}" type="pres">
      <dgm:prSet presAssocID="{DB7D81B8-65DC-449C-842E-99DA91270E26}" presName="negativeSpace" presStyleCnt="0"/>
      <dgm:spPr/>
    </dgm:pt>
    <dgm:pt modelId="{C6381FA4-3CFF-4B59-A21E-09051FB4B1B2}" type="pres">
      <dgm:prSet presAssocID="{DB7D81B8-65DC-449C-842E-99DA91270E26}" presName="childText" presStyleLbl="conFg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3B6E1C5-77DA-472C-A548-47BBDF72E8C9}" type="pres">
      <dgm:prSet presAssocID="{BF8BEAC4-2A5C-46D5-A65D-E81AC10FAF6A}" presName="spaceBetweenRectangles" presStyleCnt="0"/>
      <dgm:spPr/>
    </dgm:pt>
    <dgm:pt modelId="{CC5FD243-A615-4FA9-94BD-51897BAA03C5}" type="pres">
      <dgm:prSet presAssocID="{5455E5D9-312D-42A9-8808-AF7629D582EE}" presName="parentLin" presStyleCnt="0"/>
      <dgm:spPr/>
    </dgm:pt>
    <dgm:pt modelId="{4AD9F272-34C8-47BC-BAB0-240533373BE2}" type="pres">
      <dgm:prSet presAssocID="{5455E5D9-312D-42A9-8808-AF7629D582EE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F1138011-AB63-4094-81AE-1F21216AF23C}" type="pres">
      <dgm:prSet presAssocID="{5455E5D9-312D-42A9-8808-AF7629D582EE}" presName="parentText" presStyleLbl="node1" presStyleIdx="1" presStyleCnt="3" custScaleY="12590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B544955-36CB-44A2-A325-77BEFE801B81}" type="pres">
      <dgm:prSet presAssocID="{5455E5D9-312D-42A9-8808-AF7629D582EE}" presName="negativeSpace" presStyleCnt="0"/>
      <dgm:spPr/>
    </dgm:pt>
    <dgm:pt modelId="{BA458403-7DB4-4B55-BBC8-9244227BD748}" type="pres">
      <dgm:prSet presAssocID="{5455E5D9-312D-42A9-8808-AF7629D582EE}" presName="childText" presStyleLbl="conFgAcc1" presStyleIdx="1" presStyleCnt="3">
        <dgm:presLayoutVars>
          <dgm:bulletEnabled val="1"/>
        </dgm:presLayoutVars>
      </dgm:prSet>
      <dgm:spPr/>
    </dgm:pt>
    <dgm:pt modelId="{3B8F48DF-4728-496D-BAF1-49CC49D126A8}" type="pres">
      <dgm:prSet presAssocID="{E65A5AF9-C2BA-41DE-95A3-D42C6D4E7BEA}" presName="spaceBetweenRectangles" presStyleCnt="0"/>
      <dgm:spPr/>
    </dgm:pt>
    <dgm:pt modelId="{D8C2B555-D728-474A-A7FE-8B0CC4896A07}" type="pres">
      <dgm:prSet presAssocID="{8063F33A-6FBC-4BA9-ACCD-E6E4DCAE8ABE}" presName="parentLin" presStyleCnt="0"/>
      <dgm:spPr/>
    </dgm:pt>
    <dgm:pt modelId="{2D36F309-0EE7-411E-A9BC-CAA325B7B219}" type="pres">
      <dgm:prSet presAssocID="{8063F33A-6FBC-4BA9-ACCD-E6E4DCAE8ABE}" presName="parentLeftMargin" presStyleLbl="node1" presStyleIdx="1" presStyleCnt="3"/>
      <dgm:spPr/>
      <dgm:t>
        <a:bodyPr/>
        <a:lstStyle/>
        <a:p>
          <a:endParaRPr lang="ru-RU"/>
        </a:p>
      </dgm:t>
    </dgm:pt>
    <dgm:pt modelId="{F410180E-819A-4AE6-8E15-5EA6B6866EBC}" type="pres">
      <dgm:prSet presAssocID="{8063F33A-6FBC-4BA9-ACCD-E6E4DCAE8ABE}" presName="parentText" presStyleLbl="node1" presStyleIdx="2" presStyleCnt="3" custScaleY="16364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1C456CC-FC72-4779-B628-636B0A358F6A}" type="pres">
      <dgm:prSet presAssocID="{8063F33A-6FBC-4BA9-ACCD-E6E4DCAE8ABE}" presName="negativeSpace" presStyleCnt="0"/>
      <dgm:spPr/>
    </dgm:pt>
    <dgm:pt modelId="{808CD086-E044-47CB-A624-18A5889548B4}" type="pres">
      <dgm:prSet presAssocID="{8063F33A-6FBC-4BA9-ACCD-E6E4DCAE8ABE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9FA245CE-9DCD-4B2C-8339-3131B79458A7}" type="presOf" srcId="{8063F33A-6FBC-4BA9-ACCD-E6E4DCAE8ABE}" destId="{2D36F309-0EE7-411E-A9BC-CAA325B7B219}" srcOrd="0" destOrd="0" presId="urn:microsoft.com/office/officeart/2005/8/layout/list1"/>
    <dgm:cxn modelId="{9E54788C-606C-4F3A-B01E-00F350368098}" type="presOf" srcId="{5455E5D9-312D-42A9-8808-AF7629D582EE}" destId="{F1138011-AB63-4094-81AE-1F21216AF23C}" srcOrd="1" destOrd="0" presId="urn:microsoft.com/office/officeart/2005/8/layout/list1"/>
    <dgm:cxn modelId="{EE6EC0E4-4913-41C2-ABDE-6F1BD75A27C0}" type="presOf" srcId="{B605C184-16B5-4266-892C-63AFDAAD9D99}" destId="{8214FD88-864B-4510-93A4-3EF545B73674}" srcOrd="0" destOrd="0" presId="urn:microsoft.com/office/officeart/2005/8/layout/list1"/>
    <dgm:cxn modelId="{5A35D42C-621C-495A-8624-C74DFFABC740}" srcId="{B605C184-16B5-4266-892C-63AFDAAD9D99}" destId="{DB7D81B8-65DC-449C-842E-99DA91270E26}" srcOrd="0" destOrd="0" parTransId="{CA874F33-428F-4648-A141-51FA84B33CD4}" sibTransId="{BF8BEAC4-2A5C-46D5-A65D-E81AC10FAF6A}"/>
    <dgm:cxn modelId="{592C6F56-4434-434A-8CA1-F567E741AFDE}" type="presOf" srcId="{DB7D81B8-65DC-449C-842E-99DA91270E26}" destId="{58C2034E-7085-41D0-A90A-E081555D7051}" srcOrd="0" destOrd="0" presId="urn:microsoft.com/office/officeart/2005/8/layout/list1"/>
    <dgm:cxn modelId="{F01CC197-25DF-443E-9F7F-861CAFD6CBEA}" srcId="{B605C184-16B5-4266-892C-63AFDAAD9D99}" destId="{5455E5D9-312D-42A9-8808-AF7629D582EE}" srcOrd="1" destOrd="0" parTransId="{8076921A-1E0F-4151-901D-6BF6375B8715}" sibTransId="{E65A5AF9-C2BA-41DE-95A3-D42C6D4E7BEA}"/>
    <dgm:cxn modelId="{9CF7034B-4440-4180-BB30-0DACA231F24E}" type="presOf" srcId="{8063F33A-6FBC-4BA9-ACCD-E6E4DCAE8ABE}" destId="{F410180E-819A-4AE6-8E15-5EA6B6866EBC}" srcOrd="1" destOrd="0" presId="urn:microsoft.com/office/officeart/2005/8/layout/list1"/>
    <dgm:cxn modelId="{2F1D8B5A-F39C-4FBB-AF57-14EBC3639FD0}" type="presOf" srcId="{DB7D81B8-65DC-449C-842E-99DA91270E26}" destId="{8458DDE2-B67B-4CFC-8E0B-A5D5A94A2F80}" srcOrd="1" destOrd="0" presId="urn:microsoft.com/office/officeart/2005/8/layout/list1"/>
    <dgm:cxn modelId="{576DD49D-F7B7-44FF-8AB1-D1B4B0E5C857}" type="presOf" srcId="{5455E5D9-312D-42A9-8808-AF7629D582EE}" destId="{4AD9F272-34C8-47BC-BAB0-240533373BE2}" srcOrd="0" destOrd="0" presId="urn:microsoft.com/office/officeart/2005/8/layout/list1"/>
    <dgm:cxn modelId="{FF61DA90-A2B6-4745-BF66-EBD526F2E9F3}" srcId="{B605C184-16B5-4266-892C-63AFDAAD9D99}" destId="{8063F33A-6FBC-4BA9-ACCD-E6E4DCAE8ABE}" srcOrd="2" destOrd="0" parTransId="{4C6C165E-6292-4984-9244-F99DA1FF5945}" sibTransId="{3467DF59-038B-4176-B1B9-05A5BEDF6261}"/>
    <dgm:cxn modelId="{4768D318-7AF6-4B57-9936-E5ECD009A551}" type="presParOf" srcId="{8214FD88-864B-4510-93A4-3EF545B73674}" destId="{B1E1591F-E113-42F3-99B2-9C7F90F7A896}" srcOrd="0" destOrd="0" presId="urn:microsoft.com/office/officeart/2005/8/layout/list1"/>
    <dgm:cxn modelId="{ABE02FD4-FC86-42FA-B1E5-E0DF1CF36BE1}" type="presParOf" srcId="{B1E1591F-E113-42F3-99B2-9C7F90F7A896}" destId="{58C2034E-7085-41D0-A90A-E081555D7051}" srcOrd="0" destOrd="0" presId="urn:microsoft.com/office/officeart/2005/8/layout/list1"/>
    <dgm:cxn modelId="{8339725D-AECB-4BA0-BCAB-C02ADB478050}" type="presParOf" srcId="{B1E1591F-E113-42F3-99B2-9C7F90F7A896}" destId="{8458DDE2-B67B-4CFC-8E0B-A5D5A94A2F80}" srcOrd="1" destOrd="0" presId="urn:microsoft.com/office/officeart/2005/8/layout/list1"/>
    <dgm:cxn modelId="{1BB5100B-C5FA-488D-9004-BA2AEFBD2D85}" type="presParOf" srcId="{8214FD88-864B-4510-93A4-3EF545B73674}" destId="{2F49D04D-6EF1-470F-A2B3-87D1B9F13948}" srcOrd="1" destOrd="0" presId="urn:microsoft.com/office/officeart/2005/8/layout/list1"/>
    <dgm:cxn modelId="{70C95F8D-10DC-4063-83D6-34556CD6311B}" type="presParOf" srcId="{8214FD88-864B-4510-93A4-3EF545B73674}" destId="{C6381FA4-3CFF-4B59-A21E-09051FB4B1B2}" srcOrd="2" destOrd="0" presId="urn:microsoft.com/office/officeart/2005/8/layout/list1"/>
    <dgm:cxn modelId="{9BDFE8E9-EAD9-461B-86F8-CDA643E12C35}" type="presParOf" srcId="{8214FD88-864B-4510-93A4-3EF545B73674}" destId="{F3B6E1C5-77DA-472C-A548-47BBDF72E8C9}" srcOrd="3" destOrd="0" presId="urn:microsoft.com/office/officeart/2005/8/layout/list1"/>
    <dgm:cxn modelId="{35DAE094-B994-4289-92D5-964C9C06F459}" type="presParOf" srcId="{8214FD88-864B-4510-93A4-3EF545B73674}" destId="{CC5FD243-A615-4FA9-94BD-51897BAA03C5}" srcOrd="4" destOrd="0" presId="urn:microsoft.com/office/officeart/2005/8/layout/list1"/>
    <dgm:cxn modelId="{6573FA39-1D25-440C-8CD7-DC1F1BB0D788}" type="presParOf" srcId="{CC5FD243-A615-4FA9-94BD-51897BAA03C5}" destId="{4AD9F272-34C8-47BC-BAB0-240533373BE2}" srcOrd="0" destOrd="0" presId="urn:microsoft.com/office/officeart/2005/8/layout/list1"/>
    <dgm:cxn modelId="{959195E4-4988-4DDE-9AB4-4B82920A1ACA}" type="presParOf" srcId="{CC5FD243-A615-4FA9-94BD-51897BAA03C5}" destId="{F1138011-AB63-4094-81AE-1F21216AF23C}" srcOrd="1" destOrd="0" presId="urn:microsoft.com/office/officeart/2005/8/layout/list1"/>
    <dgm:cxn modelId="{7CADCB64-3D25-45EB-A5F9-A20F7F6BC362}" type="presParOf" srcId="{8214FD88-864B-4510-93A4-3EF545B73674}" destId="{EB544955-36CB-44A2-A325-77BEFE801B81}" srcOrd="5" destOrd="0" presId="urn:microsoft.com/office/officeart/2005/8/layout/list1"/>
    <dgm:cxn modelId="{D3CBD900-442D-42B4-821F-CB203E204E75}" type="presParOf" srcId="{8214FD88-864B-4510-93A4-3EF545B73674}" destId="{BA458403-7DB4-4B55-BBC8-9244227BD748}" srcOrd="6" destOrd="0" presId="urn:microsoft.com/office/officeart/2005/8/layout/list1"/>
    <dgm:cxn modelId="{A0F5406B-0266-4520-AE99-BECD67763844}" type="presParOf" srcId="{8214FD88-864B-4510-93A4-3EF545B73674}" destId="{3B8F48DF-4728-496D-BAF1-49CC49D126A8}" srcOrd="7" destOrd="0" presId="urn:microsoft.com/office/officeart/2005/8/layout/list1"/>
    <dgm:cxn modelId="{563F1863-7FD8-401C-894D-08F17EBDF509}" type="presParOf" srcId="{8214FD88-864B-4510-93A4-3EF545B73674}" destId="{D8C2B555-D728-474A-A7FE-8B0CC4896A07}" srcOrd="8" destOrd="0" presId="urn:microsoft.com/office/officeart/2005/8/layout/list1"/>
    <dgm:cxn modelId="{115DAB26-3D6A-47DD-AED8-1D964587B4EC}" type="presParOf" srcId="{D8C2B555-D728-474A-A7FE-8B0CC4896A07}" destId="{2D36F309-0EE7-411E-A9BC-CAA325B7B219}" srcOrd="0" destOrd="0" presId="urn:microsoft.com/office/officeart/2005/8/layout/list1"/>
    <dgm:cxn modelId="{23E9221C-3854-484F-BBDD-5EF3D9DF81CF}" type="presParOf" srcId="{D8C2B555-D728-474A-A7FE-8B0CC4896A07}" destId="{F410180E-819A-4AE6-8E15-5EA6B6866EBC}" srcOrd="1" destOrd="0" presId="urn:microsoft.com/office/officeart/2005/8/layout/list1"/>
    <dgm:cxn modelId="{FD685F13-BE44-4F24-BA42-BA31963EABD5}" type="presParOf" srcId="{8214FD88-864B-4510-93A4-3EF545B73674}" destId="{F1C456CC-FC72-4779-B628-636B0A358F6A}" srcOrd="9" destOrd="0" presId="urn:microsoft.com/office/officeart/2005/8/layout/list1"/>
    <dgm:cxn modelId="{4FE39E0F-002D-4E96-AF11-0D70926262F5}" type="presParOf" srcId="{8214FD88-864B-4510-93A4-3EF545B73674}" destId="{808CD086-E044-47CB-A624-18A5889548B4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6588169D-F291-435D-9D75-6DD005FE0FC0}" type="doc">
      <dgm:prSet loTypeId="urn:microsoft.com/office/officeart/2005/8/layout/list1" loCatId="list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ru-RU"/>
        </a:p>
      </dgm:t>
    </dgm:pt>
    <dgm:pt modelId="{D8843363-FC74-4A39-B99D-64B6F632C7EA}">
      <dgm:prSet phldrT="[Текст]" custT="1"/>
      <dgm:spPr/>
      <dgm:t>
        <a:bodyPr/>
        <a:lstStyle/>
        <a:p>
          <a:r>
            <a:rPr lang="ru-RU" sz="1600" b="1" dirty="0" smtClean="0"/>
            <a:t>Празднование особых дат календаря</a:t>
          </a:r>
          <a:endParaRPr lang="ru-RU" sz="1600" b="1" dirty="0"/>
        </a:p>
      </dgm:t>
    </dgm:pt>
    <dgm:pt modelId="{BEC604CE-6184-4AD6-8B1B-1FABEA2FB826}" type="parTrans" cxnId="{9BB0C070-9013-48AB-89FE-476C631B534E}">
      <dgm:prSet/>
      <dgm:spPr/>
      <dgm:t>
        <a:bodyPr/>
        <a:lstStyle/>
        <a:p>
          <a:endParaRPr lang="ru-RU"/>
        </a:p>
      </dgm:t>
    </dgm:pt>
    <dgm:pt modelId="{C85D255D-AE10-40C5-8196-57EAE88198A7}" type="sibTrans" cxnId="{9BB0C070-9013-48AB-89FE-476C631B534E}">
      <dgm:prSet/>
      <dgm:spPr/>
      <dgm:t>
        <a:bodyPr/>
        <a:lstStyle/>
        <a:p>
          <a:endParaRPr lang="ru-RU"/>
        </a:p>
      </dgm:t>
    </dgm:pt>
    <dgm:pt modelId="{9927B698-6AEA-486D-8338-57409A279C78}">
      <dgm:prSet phldrT="[Текст]" custT="1"/>
      <dgm:spPr/>
      <dgm:t>
        <a:bodyPr/>
        <a:lstStyle/>
        <a:p>
          <a:r>
            <a:rPr lang="ru-RU" sz="1600" b="1" dirty="0" smtClean="0"/>
            <a:t>Экскурсии, посещение библиотеки</a:t>
          </a:r>
          <a:endParaRPr lang="ru-RU" sz="1600" b="1" dirty="0"/>
        </a:p>
      </dgm:t>
    </dgm:pt>
    <dgm:pt modelId="{B5089D0E-A991-4929-B374-C7EF72C3BA52}" type="parTrans" cxnId="{4C3C4AD1-4CA5-48A1-A076-CD860E7368AA}">
      <dgm:prSet/>
      <dgm:spPr/>
      <dgm:t>
        <a:bodyPr/>
        <a:lstStyle/>
        <a:p>
          <a:endParaRPr lang="ru-RU"/>
        </a:p>
      </dgm:t>
    </dgm:pt>
    <dgm:pt modelId="{056638BE-82F4-49C2-9F6C-F40A0CDF3E9C}" type="sibTrans" cxnId="{4C3C4AD1-4CA5-48A1-A076-CD860E7368AA}">
      <dgm:prSet/>
      <dgm:spPr/>
      <dgm:t>
        <a:bodyPr/>
        <a:lstStyle/>
        <a:p>
          <a:endParaRPr lang="ru-RU"/>
        </a:p>
      </dgm:t>
    </dgm:pt>
    <dgm:pt modelId="{10FEA925-835A-4BCA-B496-AC14589A5812}">
      <dgm:prSet phldrT="[Текст]" custT="1"/>
      <dgm:spPr/>
      <dgm:t>
        <a:bodyPr/>
        <a:lstStyle/>
        <a:p>
          <a:r>
            <a:rPr lang="ru-RU" sz="1600" b="1" dirty="0" smtClean="0"/>
            <a:t>Встречи с интересными людьми</a:t>
          </a:r>
          <a:endParaRPr lang="ru-RU" sz="1600" b="1" dirty="0"/>
        </a:p>
      </dgm:t>
    </dgm:pt>
    <dgm:pt modelId="{9C741C3E-A7CF-4C8D-80FB-EB37DDF97F65}" type="parTrans" cxnId="{565C65CD-AB38-4B64-916C-C799D4F147C9}">
      <dgm:prSet/>
      <dgm:spPr/>
      <dgm:t>
        <a:bodyPr/>
        <a:lstStyle/>
        <a:p>
          <a:endParaRPr lang="ru-RU"/>
        </a:p>
      </dgm:t>
    </dgm:pt>
    <dgm:pt modelId="{02D81A1E-D422-4DEF-B6D9-36530EC58A2E}" type="sibTrans" cxnId="{565C65CD-AB38-4B64-916C-C799D4F147C9}">
      <dgm:prSet/>
      <dgm:spPr/>
      <dgm:t>
        <a:bodyPr/>
        <a:lstStyle/>
        <a:p>
          <a:endParaRPr lang="ru-RU"/>
        </a:p>
      </dgm:t>
    </dgm:pt>
    <dgm:pt modelId="{E2960F24-3FDA-423C-9A3A-E98AAEEE4A33}" type="pres">
      <dgm:prSet presAssocID="{6588169D-F291-435D-9D75-6DD005FE0FC0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CF90384-EFC1-46E2-9C08-2C9E05F2C877}" type="pres">
      <dgm:prSet presAssocID="{D8843363-FC74-4A39-B99D-64B6F632C7EA}" presName="parentLin" presStyleCnt="0"/>
      <dgm:spPr/>
    </dgm:pt>
    <dgm:pt modelId="{E1CBCAD3-E07F-449D-8C30-C7536F3F4106}" type="pres">
      <dgm:prSet presAssocID="{D8843363-FC74-4A39-B99D-64B6F632C7EA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BE4632EB-81F8-490B-A692-226620C8B77D}" type="pres">
      <dgm:prSet presAssocID="{D8843363-FC74-4A39-B99D-64B6F632C7EA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44EDAAB-C1B8-4972-89E7-A4B478A6516A}" type="pres">
      <dgm:prSet presAssocID="{D8843363-FC74-4A39-B99D-64B6F632C7EA}" presName="negativeSpace" presStyleCnt="0"/>
      <dgm:spPr/>
    </dgm:pt>
    <dgm:pt modelId="{4F9DF28C-36FB-415D-9D29-0D4FA6BB307B}" type="pres">
      <dgm:prSet presAssocID="{D8843363-FC74-4A39-B99D-64B6F632C7EA}" presName="childText" presStyleLbl="conFgAcc1" presStyleIdx="0" presStyleCnt="3">
        <dgm:presLayoutVars>
          <dgm:bulletEnabled val="1"/>
        </dgm:presLayoutVars>
      </dgm:prSet>
      <dgm:spPr/>
    </dgm:pt>
    <dgm:pt modelId="{6C30DE61-0B75-4E87-8F25-A523D3D006A2}" type="pres">
      <dgm:prSet presAssocID="{C85D255D-AE10-40C5-8196-57EAE88198A7}" presName="spaceBetweenRectangles" presStyleCnt="0"/>
      <dgm:spPr/>
    </dgm:pt>
    <dgm:pt modelId="{E8EB81CC-A925-4B43-BE7F-128B4858AFF6}" type="pres">
      <dgm:prSet presAssocID="{9927B698-6AEA-486D-8338-57409A279C78}" presName="parentLin" presStyleCnt="0"/>
      <dgm:spPr/>
    </dgm:pt>
    <dgm:pt modelId="{ABD58B59-C769-439C-9A13-3721165F48BD}" type="pres">
      <dgm:prSet presAssocID="{9927B698-6AEA-486D-8338-57409A279C78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93ECEFFB-2126-46A0-A4E7-01288AF926A1}" type="pres">
      <dgm:prSet presAssocID="{9927B698-6AEA-486D-8338-57409A279C78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22993D1-A608-4E3B-8D75-4A31D8F735CC}" type="pres">
      <dgm:prSet presAssocID="{9927B698-6AEA-486D-8338-57409A279C78}" presName="negativeSpace" presStyleCnt="0"/>
      <dgm:spPr/>
    </dgm:pt>
    <dgm:pt modelId="{1639A4EF-F6DE-48D3-8AEF-988A2A3FA229}" type="pres">
      <dgm:prSet presAssocID="{9927B698-6AEA-486D-8338-57409A279C78}" presName="childText" presStyleLbl="conFgAcc1" presStyleIdx="1" presStyleCnt="3">
        <dgm:presLayoutVars>
          <dgm:bulletEnabled val="1"/>
        </dgm:presLayoutVars>
      </dgm:prSet>
      <dgm:spPr/>
    </dgm:pt>
    <dgm:pt modelId="{2E748E8D-F34C-4A61-93B7-470F55C1D19D}" type="pres">
      <dgm:prSet presAssocID="{056638BE-82F4-49C2-9F6C-F40A0CDF3E9C}" presName="spaceBetweenRectangles" presStyleCnt="0"/>
      <dgm:spPr/>
    </dgm:pt>
    <dgm:pt modelId="{EEB688B0-B173-4452-8445-769406BC4509}" type="pres">
      <dgm:prSet presAssocID="{10FEA925-835A-4BCA-B496-AC14589A5812}" presName="parentLin" presStyleCnt="0"/>
      <dgm:spPr/>
    </dgm:pt>
    <dgm:pt modelId="{56248F3A-8629-4500-B6C5-26D8B083D811}" type="pres">
      <dgm:prSet presAssocID="{10FEA925-835A-4BCA-B496-AC14589A5812}" presName="parentLeftMargin" presStyleLbl="node1" presStyleIdx="1" presStyleCnt="3"/>
      <dgm:spPr/>
      <dgm:t>
        <a:bodyPr/>
        <a:lstStyle/>
        <a:p>
          <a:endParaRPr lang="ru-RU"/>
        </a:p>
      </dgm:t>
    </dgm:pt>
    <dgm:pt modelId="{41FD11C3-F467-488F-BF09-4C7D8CC9009B}" type="pres">
      <dgm:prSet presAssocID="{10FEA925-835A-4BCA-B496-AC14589A5812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4B4E98C-A146-4E61-9D7B-D22589275A68}" type="pres">
      <dgm:prSet presAssocID="{10FEA925-835A-4BCA-B496-AC14589A5812}" presName="negativeSpace" presStyleCnt="0"/>
      <dgm:spPr/>
    </dgm:pt>
    <dgm:pt modelId="{0C36CA17-AE3F-4E9D-BFBD-763E93151C23}" type="pres">
      <dgm:prSet presAssocID="{10FEA925-835A-4BCA-B496-AC14589A5812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7AC3BA09-AFC6-4571-B72A-D487A212E6E0}" type="presOf" srcId="{D8843363-FC74-4A39-B99D-64B6F632C7EA}" destId="{E1CBCAD3-E07F-449D-8C30-C7536F3F4106}" srcOrd="0" destOrd="0" presId="urn:microsoft.com/office/officeart/2005/8/layout/list1"/>
    <dgm:cxn modelId="{9BB0C070-9013-48AB-89FE-476C631B534E}" srcId="{6588169D-F291-435D-9D75-6DD005FE0FC0}" destId="{D8843363-FC74-4A39-B99D-64B6F632C7EA}" srcOrd="0" destOrd="0" parTransId="{BEC604CE-6184-4AD6-8B1B-1FABEA2FB826}" sibTransId="{C85D255D-AE10-40C5-8196-57EAE88198A7}"/>
    <dgm:cxn modelId="{FDB57B0D-E756-4655-A25A-A6CFC5149036}" type="presOf" srcId="{10FEA925-835A-4BCA-B496-AC14589A5812}" destId="{56248F3A-8629-4500-B6C5-26D8B083D811}" srcOrd="0" destOrd="0" presId="urn:microsoft.com/office/officeart/2005/8/layout/list1"/>
    <dgm:cxn modelId="{927BBBFC-EE3B-4E57-8687-7BA4AEF626E7}" type="presOf" srcId="{6588169D-F291-435D-9D75-6DD005FE0FC0}" destId="{E2960F24-3FDA-423C-9A3A-E98AAEEE4A33}" srcOrd="0" destOrd="0" presId="urn:microsoft.com/office/officeart/2005/8/layout/list1"/>
    <dgm:cxn modelId="{565C65CD-AB38-4B64-916C-C799D4F147C9}" srcId="{6588169D-F291-435D-9D75-6DD005FE0FC0}" destId="{10FEA925-835A-4BCA-B496-AC14589A5812}" srcOrd="2" destOrd="0" parTransId="{9C741C3E-A7CF-4C8D-80FB-EB37DDF97F65}" sibTransId="{02D81A1E-D422-4DEF-B6D9-36530EC58A2E}"/>
    <dgm:cxn modelId="{C7D7C8AB-2E02-430F-8259-C6FEB08582EA}" type="presOf" srcId="{9927B698-6AEA-486D-8338-57409A279C78}" destId="{93ECEFFB-2126-46A0-A4E7-01288AF926A1}" srcOrd="1" destOrd="0" presId="urn:microsoft.com/office/officeart/2005/8/layout/list1"/>
    <dgm:cxn modelId="{8EFEF882-80C6-4F2F-ABDA-10062E75216E}" type="presOf" srcId="{10FEA925-835A-4BCA-B496-AC14589A5812}" destId="{41FD11C3-F467-488F-BF09-4C7D8CC9009B}" srcOrd="1" destOrd="0" presId="urn:microsoft.com/office/officeart/2005/8/layout/list1"/>
    <dgm:cxn modelId="{0DFB37BD-6CE1-40FD-997D-72AAEAC3BD58}" type="presOf" srcId="{9927B698-6AEA-486D-8338-57409A279C78}" destId="{ABD58B59-C769-439C-9A13-3721165F48BD}" srcOrd="0" destOrd="0" presId="urn:microsoft.com/office/officeart/2005/8/layout/list1"/>
    <dgm:cxn modelId="{62097CAA-1DF8-4BEC-81FC-137007DCF5E9}" type="presOf" srcId="{D8843363-FC74-4A39-B99D-64B6F632C7EA}" destId="{BE4632EB-81F8-490B-A692-226620C8B77D}" srcOrd="1" destOrd="0" presId="urn:microsoft.com/office/officeart/2005/8/layout/list1"/>
    <dgm:cxn modelId="{4C3C4AD1-4CA5-48A1-A076-CD860E7368AA}" srcId="{6588169D-F291-435D-9D75-6DD005FE0FC0}" destId="{9927B698-6AEA-486D-8338-57409A279C78}" srcOrd="1" destOrd="0" parTransId="{B5089D0E-A991-4929-B374-C7EF72C3BA52}" sibTransId="{056638BE-82F4-49C2-9F6C-F40A0CDF3E9C}"/>
    <dgm:cxn modelId="{31C4DFFB-9B65-448A-9EF9-3BA9D0FE16E7}" type="presParOf" srcId="{E2960F24-3FDA-423C-9A3A-E98AAEEE4A33}" destId="{3CF90384-EFC1-46E2-9C08-2C9E05F2C877}" srcOrd="0" destOrd="0" presId="urn:microsoft.com/office/officeart/2005/8/layout/list1"/>
    <dgm:cxn modelId="{924874DD-4462-4F85-BEF7-3E91E8837825}" type="presParOf" srcId="{3CF90384-EFC1-46E2-9C08-2C9E05F2C877}" destId="{E1CBCAD3-E07F-449D-8C30-C7536F3F4106}" srcOrd="0" destOrd="0" presId="urn:microsoft.com/office/officeart/2005/8/layout/list1"/>
    <dgm:cxn modelId="{21F7DB1F-9273-4DC7-905E-F51FE3055BA7}" type="presParOf" srcId="{3CF90384-EFC1-46E2-9C08-2C9E05F2C877}" destId="{BE4632EB-81F8-490B-A692-226620C8B77D}" srcOrd="1" destOrd="0" presId="urn:microsoft.com/office/officeart/2005/8/layout/list1"/>
    <dgm:cxn modelId="{D0CE9444-18F9-4121-A8F4-901F5D7CBA39}" type="presParOf" srcId="{E2960F24-3FDA-423C-9A3A-E98AAEEE4A33}" destId="{A44EDAAB-C1B8-4972-89E7-A4B478A6516A}" srcOrd="1" destOrd="0" presId="urn:microsoft.com/office/officeart/2005/8/layout/list1"/>
    <dgm:cxn modelId="{E4FF7A29-5787-4F65-92BA-E26036C5B265}" type="presParOf" srcId="{E2960F24-3FDA-423C-9A3A-E98AAEEE4A33}" destId="{4F9DF28C-36FB-415D-9D29-0D4FA6BB307B}" srcOrd="2" destOrd="0" presId="urn:microsoft.com/office/officeart/2005/8/layout/list1"/>
    <dgm:cxn modelId="{CD719495-FCE6-4D76-8A21-F4FA572DEF7D}" type="presParOf" srcId="{E2960F24-3FDA-423C-9A3A-E98AAEEE4A33}" destId="{6C30DE61-0B75-4E87-8F25-A523D3D006A2}" srcOrd="3" destOrd="0" presId="urn:microsoft.com/office/officeart/2005/8/layout/list1"/>
    <dgm:cxn modelId="{87511D03-16B5-4050-BCA6-7EAE03887BBC}" type="presParOf" srcId="{E2960F24-3FDA-423C-9A3A-E98AAEEE4A33}" destId="{E8EB81CC-A925-4B43-BE7F-128B4858AFF6}" srcOrd="4" destOrd="0" presId="urn:microsoft.com/office/officeart/2005/8/layout/list1"/>
    <dgm:cxn modelId="{EB2D1466-952B-4D06-996D-9F0F3621AC5B}" type="presParOf" srcId="{E8EB81CC-A925-4B43-BE7F-128B4858AFF6}" destId="{ABD58B59-C769-439C-9A13-3721165F48BD}" srcOrd="0" destOrd="0" presId="urn:microsoft.com/office/officeart/2005/8/layout/list1"/>
    <dgm:cxn modelId="{75C87E15-9AB2-4CC1-95D2-8DC69BCA9545}" type="presParOf" srcId="{E8EB81CC-A925-4B43-BE7F-128B4858AFF6}" destId="{93ECEFFB-2126-46A0-A4E7-01288AF926A1}" srcOrd="1" destOrd="0" presId="urn:microsoft.com/office/officeart/2005/8/layout/list1"/>
    <dgm:cxn modelId="{0270883E-95AC-43C6-BEF4-B1581C43396E}" type="presParOf" srcId="{E2960F24-3FDA-423C-9A3A-E98AAEEE4A33}" destId="{322993D1-A608-4E3B-8D75-4A31D8F735CC}" srcOrd="5" destOrd="0" presId="urn:microsoft.com/office/officeart/2005/8/layout/list1"/>
    <dgm:cxn modelId="{C955749E-1F05-41FD-9381-FA10854A5E21}" type="presParOf" srcId="{E2960F24-3FDA-423C-9A3A-E98AAEEE4A33}" destId="{1639A4EF-F6DE-48D3-8AEF-988A2A3FA229}" srcOrd="6" destOrd="0" presId="urn:microsoft.com/office/officeart/2005/8/layout/list1"/>
    <dgm:cxn modelId="{0B58A6D8-09D2-4525-9E43-0FF8C3721F0A}" type="presParOf" srcId="{E2960F24-3FDA-423C-9A3A-E98AAEEE4A33}" destId="{2E748E8D-F34C-4A61-93B7-470F55C1D19D}" srcOrd="7" destOrd="0" presId="urn:microsoft.com/office/officeart/2005/8/layout/list1"/>
    <dgm:cxn modelId="{911C8D5C-0965-45F8-A70D-6E0154B3A36D}" type="presParOf" srcId="{E2960F24-3FDA-423C-9A3A-E98AAEEE4A33}" destId="{EEB688B0-B173-4452-8445-769406BC4509}" srcOrd="8" destOrd="0" presId="urn:microsoft.com/office/officeart/2005/8/layout/list1"/>
    <dgm:cxn modelId="{7942A5D0-D7C1-42C4-B98C-2E35A980CF9A}" type="presParOf" srcId="{EEB688B0-B173-4452-8445-769406BC4509}" destId="{56248F3A-8629-4500-B6C5-26D8B083D811}" srcOrd="0" destOrd="0" presId="urn:microsoft.com/office/officeart/2005/8/layout/list1"/>
    <dgm:cxn modelId="{1CE9B281-0114-49BA-A8DE-46AFAB462838}" type="presParOf" srcId="{EEB688B0-B173-4452-8445-769406BC4509}" destId="{41FD11C3-F467-488F-BF09-4C7D8CC9009B}" srcOrd="1" destOrd="0" presId="urn:microsoft.com/office/officeart/2005/8/layout/list1"/>
    <dgm:cxn modelId="{15833158-FE9E-4C96-89C0-F6BE7B9122C3}" type="presParOf" srcId="{E2960F24-3FDA-423C-9A3A-E98AAEEE4A33}" destId="{C4B4E98C-A146-4E61-9D7B-D22589275A68}" srcOrd="9" destOrd="0" presId="urn:microsoft.com/office/officeart/2005/8/layout/list1"/>
    <dgm:cxn modelId="{DEE75320-37F8-408C-9DBA-B8B24CD5C3C7}" type="presParOf" srcId="{E2960F24-3FDA-423C-9A3A-E98AAEEE4A33}" destId="{0C36CA17-AE3F-4E9D-BFBD-763E93151C23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9A120C-B488-4657-8980-070F0D7ACD43}">
      <dsp:nvSpPr>
        <dsp:cNvPr id="0" name=""/>
        <dsp:cNvSpPr/>
      </dsp:nvSpPr>
      <dsp:spPr>
        <a:xfrm>
          <a:off x="0" y="179999"/>
          <a:ext cx="5153024" cy="252000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992CFD0-7FBF-419D-A2B8-108224964DB7}">
      <dsp:nvSpPr>
        <dsp:cNvPr id="0" name=""/>
        <dsp:cNvSpPr/>
      </dsp:nvSpPr>
      <dsp:spPr>
        <a:xfrm>
          <a:off x="257651" y="32399"/>
          <a:ext cx="3607117" cy="2952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6340" tIns="0" rIns="136340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dirty="0" smtClean="0"/>
            <a:t>Любовь к семье</a:t>
          </a:r>
          <a:endParaRPr lang="ru-RU" sz="1000" b="1" kern="1200" dirty="0"/>
        </a:p>
      </dsp:txBody>
      <dsp:txXfrm>
        <a:off x="272061" y="46809"/>
        <a:ext cx="3578297" cy="266380"/>
      </dsp:txXfrm>
    </dsp:sp>
    <dsp:sp modelId="{6EC83A20-B65F-4CA3-A38E-ECEFB09757BA}">
      <dsp:nvSpPr>
        <dsp:cNvPr id="0" name=""/>
        <dsp:cNvSpPr/>
      </dsp:nvSpPr>
      <dsp:spPr>
        <a:xfrm>
          <a:off x="0" y="633600"/>
          <a:ext cx="5153024" cy="252000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9B375B2-9BEA-4110-A869-5205ED98F154}">
      <dsp:nvSpPr>
        <dsp:cNvPr id="0" name=""/>
        <dsp:cNvSpPr/>
      </dsp:nvSpPr>
      <dsp:spPr>
        <a:xfrm>
          <a:off x="257651" y="486000"/>
          <a:ext cx="3607117" cy="2952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6340" tIns="0" rIns="136340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dirty="0" smtClean="0"/>
            <a:t>Любовь к Родине</a:t>
          </a:r>
          <a:endParaRPr lang="ru-RU" sz="1000" b="1" kern="1200" dirty="0"/>
        </a:p>
      </dsp:txBody>
      <dsp:txXfrm>
        <a:off x="272061" y="500410"/>
        <a:ext cx="3578297" cy="266380"/>
      </dsp:txXfrm>
    </dsp:sp>
    <dsp:sp modelId="{A9B58232-55D8-48E1-A251-F9C175D3C1DD}">
      <dsp:nvSpPr>
        <dsp:cNvPr id="0" name=""/>
        <dsp:cNvSpPr/>
      </dsp:nvSpPr>
      <dsp:spPr>
        <a:xfrm>
          <a:off x="0" y="1087200"/>
          <a:ext cx="5153024" cy="252000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E8BADE1-741A-4BFB-AFF9-DB890996E0DB}">
      <dsp:nvSpPr>
        <dsp:cNvPr id="0" name=""/>
        <dsp:cNvSpPr/>
      </dsp:nvSpPr>
      <dsp:spPr>
        <a:xfrm>
          <a:off x="257651" y="939600"/>
          <a:ext cx="3607117" cy="2952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6340" tIns="0" rIns="136340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dirty="0" smtClean="0"/>
            <a:t>Нравственность </a:t>
          </a:r>
          <a:endParaRPr lang="ru-RU" sz="1000" b="1" kern="1200" dirty="0"/>
        </a:p>
      </dsp:txBody>
      <dsp:txXfrm>
        <a:off x="272061" y="954010"/>
        <a:ext cx="3578297" cy="26638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40F56C-6022-4FA9-8312-6E9EDDE5A11F}">
      <dsp:nvSpPr>
        <dsp:cNvPr id="0" name=""/>
        <dsp:cNvSpPr/>
      </dsp:nvSpPr>
      <dsp:spPr>
        <a:xfrm>
          <a:off x="0" y="229752"/>
          <a:ext cx="5238750" cy="252000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B027E3F-68C2-467B-BB9C-F3D4322ACA2D}">
      <dsp:nvSpPr>
        <dsp:cNvPr id="0" name=""/>
        <dsp:cNvSpPr/>
      </dsp:nvSpPr>
      <dsp:spPr>
        <a:xfrm>
          <a:off x="272834" y="9518"/>
          <a:ext cx="3663543" cy="36613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8609" tIns="0" rIns="138609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dirty="0" smtClean="0"/>
            <a:t>Гордость за школу</a:t>
          </a:r>
          <a:endParaRPr lang="ru-RU" sz="1000" b="1" kern="1200" dirty="0"/>
        </a:p>
      </dsp:txBody>
      <dsp:txXfrm>
        <a:off x="290707" y="27391"/>
        <a:ext cx="3627797" cy="330384"/>
      </dsp:txXfrm>
    </dsp:sp>
    <dsp:sp modelId="{A83CBD8C-222A-49A5-9EB1-A4678FA60593}">
      <dsp:nvSpPr>
        <dsp:cNvPr id="0" name=""/>
        <dsp:cNvSpPr/>
      </dsp:nvSpPr>
      <dsp:spPr>
        <a:xfrm>
          <a:off x="0" y="683352"/>
          <a:ext cx="5238750" cy="252000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9C680AF-BFDE-4C3F-851C-755FF55A888C}">
      <dsp:nvSpPr>
        <dsp:cNvPr id="0" name=""/>
        <dsp:cNvSpPr/>
      </dsp:nvSpPr>
      <dsp:spPr>
        <a:xfrm>
          <a:off x="261937" y="535752"/>
          <a:ext cx="3667125" cy="2952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8609" tIns="0" rIns="138609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dirty="0" smtClean="0"/>
            <a:t>Гордость за свою Родину</a:t>
          </a:r>
          <a:endParaRPr lang="ru-RU" sz="1000" b="1" kern="1200" dirty="0"/>
        </a:p>
      </dsp:txBody>
      <dsp:txXfrm>
        <a:off x="276347" y="550162"/>
        <a:ext cx="3638305" cy="266380"/>
      </dsp:txXfrm>
    </dsp:sp>
    <dsp:sp modelId="{6FB4ACCB-4A4D-4958-ADD7-12949A12932D}">
      <dsp:nvSpPr>
        <dsp:cNvPr id="0" name=""/>
        <dsp:cNvSpPr/>
      </dsp:nvSpPr>
      <dsp:spPr>
        <a:xfrm>
          <a:off x="0" y="1136952"/>
          <a:ext cx="5238750" cy="252000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EFBDC11-6F20-4749-A3B4-148FDDA97987}">
      <dsp:nvSpPr>
        <dsp:cNvPr id="0" name=""/>
        <dsp:cNvSpPr/>
      </dsp:nvSpPr>
      <dsp:spPr>
        <a:xfrm>
          <a:off x="261937" y="989352"/>
          <a:ext cx="3667125" cy="2952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8609" tIns="0" rIns="138609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dirty="0" smtClean="0"/>
            <a:t>честность</a:t>
          </a:r>
          <a:endParaRPr lang="ru-RU" sz="1000" b="1" kern="1200" dirty="0"/>
        </a:p>
      </dsp:txBody>
      <dsp:txXfrm>
        <a:off x="276347" y="1003762"/>
        <a:ext cx="3638305" cy="26638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9639CE-9F76-45B3-B90D-3197FEFFF956}">
      <dsp:nvSpPr>
        <dsp:cNvPr id="0" name=""/>
        <dsp:cNvSpPr/>
      </dsp:nvSpPr>
      <dsp:spPr>
        <a:xfrm>
          <a:off x="0" y="162757"/>
          <a:ext cx="5295899" cy="277200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6DAD657-AB4D-452C-85CB-2975C0E58F48}">
      <dsp:nvSpPr>
        <dsp:cNvPr id="0" name=""/>
        <dsp:cNvSpPr/>
      </dsp:nvSpPr>
      <dsp:spPr>
        <a:xfrm>
          <a:off x="275810" y="23364"/>
          <a:ext cx="3707130" cy="32472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0121" tIns="0" rIns="140121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dirty="0" smtClean="0"/>
            <a:t>Уважение </a:t>
          </a:r>
          <a:endParaRPr lang="ru-RU" sz="1100" b="1" kern="1200" dirty="0"/>
        </a:p>
      </dsp:txBody>
      <dsp:txXfrm>
        <a:off x="291662" y="39216"/>
        <a:ext cx="3675426" cy="293016"/>
      </dsp:txXfrm>
    </dsp:sp>
    <dsp:sp modelId="{36AFDF15-4434-46DA-9729-121A4CDD4E00}">
      <dsp:nvSpPr>
        <dsp:cNvPr id="0" name=""/>
        <dsp:cNvSpPr/>
      </dsp:nvSpPr>
      <dsp:spPr>
        <a:xfrm>
          <a:off x="0" y="661717"/>
          <a:ext cx="5295899" cy="277200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D60175D-A83F-4B7D-8544-98A32D3C4873}">
      <dsp:nvSpPr>
        <dsp:cNvPr id="0" name=""/>
        <dsp:cNvSpPr/>
      </dsp:nvSpPr>
      <dsp:spPr>
        <a:xfrm>
          <a:off x="264795" y="499357"/>
          <a:ext cx="3707130" cy="32472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0121" tIns="0" rIns="140121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dirty="0" smtClean="0"/>
            <a:t>Сострадание, доброта </a:t>
          </a:r>
          <a:endParaRPr lang="ru-RU" sz="1100" b="1" kern="1200" dirty="0"/>
        </a:p>
      </dsp:txBody>
      <dsp:txXfrm>
        <a:off x="280647" y="515209"/>
        <a:ext cx="3675426" cy="293016"/>
      </dsp:txXfrm>
    </dsp:sp>
    <dsp:sp modelId="{0404EECA-8D9A-4D74-B3A9-8F3F77AD77AC}">
      <dsp:nvSpPr>
        <dsp:cNvPr id="0" name=""/>
        <dsp:cNvSpPr/>
      </dsp:nvSpPr>
      <dsp:spPr>
        <a:xfrm>
          <a:off x="0" y="1161075"/>
          <a:ext cx="5295899" cy="277200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42C011C-3634-4BE5-BC00-282000C1CC4C}">
      <dsp:nvSpPr>
        <dsp:cNvPr id="0" name=""/>
        <dsp:cNvSpPr/>
      </dsp:nvSpPr>
      <dsp:spPr>
        <a:xfrm>
          <a:off x="264795" y="998317"/>
          <a:ext cx="3707130" cy="32472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0121" tIns="0" rIns="140121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dirty="0" smtClean="0"/>
            <a:t>Ответственность</a:t>
          </a:r>
          <a:endParaRPr lang="ru-RU" sz="1100" b="1" kern="1200" dirty="0"/>
        </a:p>
      </dsp:txBody>
      <dsp:txXfrm>
        <a:off x="280647" y="1014169"/>
        <a:ext cx="3675426" cy="29301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381FA4-3CFF-4B59-A21E-09051FB4B1B2}">
      <dsp:nvSpPr>
        <dsp:cNvPr id="0" name=""/>
        <dsp:cNvSpPr/>
      </dsp:nvSpPr>
      <dsp:spPr>
        <a:xfrm>
          <a:off x="0" y="200228"/>
          <a:ext cx="5676900" cy="252000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458DDE2-B67B-4CFC-8E0B-A5D5A94A2F80}">
      <dsp:nvSpPr>
        <dsp:cNvPr id="0" name=""/>
        <dsp:cNvSpPr/>
      </dsp:nvSpPr>
      <dsp:spPr>
        <a:xfrm>
          <a:off x="283845" y="52628"/>
          <a:ext cx="3973830" cy="2952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0201" tIns="0" rIns="150201" bIns="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 smtClean="0"/>
            <a:t>Беседы по данной теме</a:t>
          </a:r>
          <a:endParaRPr lang="ru-RU" sz="1600" b="1" kern="1200" dirty="0"/>
        </a:p>
      </dsp:txBody>
      <dsp:txXfrm>
        <a:off x="298255" y="67038"/>
        <a:ext cx="3945010" cy="266380"/>
      </dsp:txXfrm>
    </dsp:sp>
    <dsp:sp modelId="{BA458403-7DB4-4B55-BBC8-9244227BD748}">
      <dsp:nvSpPr>
        <dsp:cNvPr id="0" name=""/>
        <dsp:cNvSpPr/>
      </dsp:nvSpPr>
      <dsp:spPr>
        <a:xfrm>
          <a:off x="0" y="730288"/>
          <a:ext cx="5676900" cy="252000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1138011-AB63-4094-81AE-1F21216AF23C}">
      <dsp:nvSpPr>
        <dsp:cNvPr id="0" name=""/>
        <dsp:cNvSpPr/>
      </dsp:nvSpPr>
      <dsp:spPr>
        <a:xfrm>
          <a:off x="283567" y="506228"/>
          <a:ext cx="3969949" cy="37165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0201" tIns="0" rIns="150201" bIns="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 smtClean="0"/>
            <a:t>Участие в конкурсах по данной теме</a:t>
          </a:r>
          <a:endParaRPr lang="ru-RU" sz="1600" b="1" kern="1200" dirty="0"/>
        </a:p>
      </dsp:txBody>
      <dsp:txXfrm>
        <a:off x="301710" y="524371"/>
        <a:ext cx="3933663" cy="335373"/>
      </dsp:txXfrm>
    </dsp:sp>
    <dsp:sp modelId="{808CD086-E044-47CB-A624-18A5889548B4}">
      <dsp:nvSpPr>
        <dsp:cNvPr id="0" name=""/>
        <dsp:cNvSpPr/>
      </dsp:nvSpPr>
      <dsp:spPr>
        <a:xfrm>
          <a:off x="0" y="1371771"/>
          <a:ext cx="5676900" cy="252000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410180E-819A-4AE6-8E15-5EA6B6866EBC}">
      <dsp:nvSpPr>
        <dsp:cNvPr id="0" name=""/>
        <dsp:cNvSpPr/>
      </dsp:nvSpPr>
      <dsp:spPr>
        <a:xfrm>
          <a:off x="283567" y="1036288"/>
          <a:ext cx="3969949" cy="48308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0201" tIns="0" rIns="150201" bIns="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 smtClean="0"/>
            <a:t>Мероприятия, связанные с традициями и обычаями русского народа</a:t>
          </a:r>
          <a:endParaRPr lang="ru-RU" sz="1600" b="1" kern="1200" dirty="0"/>
        </a:p>
      </dsp:txBody>
      <dsp:txXfrm>
        <a:off x="307149" y="1059870"/>
        <a:ext cx="3922785" cy="435918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F9DF28C-36FB-415D-9D29-0D4FA6BB307B}">
      <dsp:nvSpPr>
        <dsp:cNvPr id="0" name=""/>
        <dsp:cNvSpPr/>
      </dsp:nvSpPr>
      <dsp:spPr>
        <a:xfrm>
          <a:off x="0" y="230092"/>
          <a:ext cx="5591175" cy="352800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E4632EB-81F8-490B-A692-226620C8B77D}">
      <dsp:nvSpPr>
        <dsp:cNvPr id="0" name=""/>
        <dsp:cNvSpPr/>
      </dsp:nvSpPr>
      <dsp:spPr>
        <a:xfrm>
          <a:off x="279558" y="23452"/>
          <a:ext cx="3913822" cy="4132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933" tIns="0" rIns="147933" bIns="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 smtClean="0"/>
            <a:t>Празднование особых дат календаря</a:t>
          </a:r>
          <a:endParaRPr lang="ru-RU" sz="1600" b="1" kern="1200" dirty="0"/>
        </a:p>
      </dsp:txBody>
      <dsp:txXfrm>
        <a:off x="299733" y="43627"/>
        <a:ext cx="3873472" cy="372930"/>
      </dsp:txXfrm>
    </dsp:sp>
    <dsp:sp modelId="{1639A4EF-F6DE-48D3-8AEF-988A2A3FA229}">
      <dsp:nvSpPr>
        <dsp:cNvPr id="0" name=""/>
        <dsp:cNvSpPr/>
      </dsp:nvSpPr>
      <dsp:spPr>
        <a:xfrm>
          <a:off x="0" y="865132"/>
          <a:ext cx="5591175" cy="352800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3ECEFFB-2126-46A0-A4E7-01288AF926A1}">
      <dsp:nvSpPr>
        <dsp:cNvPr id="0" name=""/>
        <dsp:cNvSpPr/>
      </dsp:nvSpPr>
      <dsp:spPr>
        <a:xfrm>
          <a:off x="279558" y="658492"/>
          <a:ext cx="3913822" cy="4132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933" tIns="0" rIns="147933" bIns="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 smtClean="0"/>
            <a:t>Экскурсии, посещение библиотеки</a:t>
          </a:r>
          <a:endParaRPr lang="ru-RU" sz="1600" b="1" kern="1200" dirty="0"/>
        </a:p>
      </dsp:txBody>
      <dsp:txXfrm>
        <a:off x="299733" y="678667"/>
        <a:ext cx="3873472" cy="372930"/>
      </dsp:txXfrm>
    </dsp:sp>
    <dsp:sp modelId="{0C36CA17-AE3F-4E9D-BFBD-763E93151C23}">
      <dsp:nvSpPr>
        <dsp:cNvPr id="0" name=""/>
        <dsp:cNvSpPr/>
      </dsp:nvSpPr>
      <dsp:spPr>
        <a:xfrm>
          <a:off x="0" y="1500172"/>
          <a:ext cx="5591175" cy="352800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1FD11C3-F467-488F-BF09-4C7D8CC9009B}">
      <dsp:nvSpPr>
        <dsp:cNvPr id="0" name=""/>
        <dsp:cNvSpPr/>
      </dsp:nvSpPr>
      <dsp:spPr>
        <a:xfrm>
          <a:off x="279558" y="1293532"/>
          <a:ext cx="3913822" cy="4132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933" tIns="0" rIns="147933" bIns="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 smtClean="0"/>
            <a:t>Встречи с интересными людьми</a:t>
          </a:r>
          <a:endParaRPr lang="ru-RU" sz="1600" b="1" kern="1200" dirty="0"/>
        </a:p>
      </dsp:txBody>
      <dsp:txXfrm>
        <a:off x="299733" y="1313707"/>
        <a:ext cx="3873472" cy="3729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2013</cp:lastModifiedBy>
  <cp:revision>7</cp:revision>
  <cp:lastPrinted>2012-04-06T11:24:00Z</cp:lastPrinted>
  <dcterms:created xsi:type="dcterms:W3CDTF">2012-04-03T12:15:00Z</dcterms:created>
  <dcterms:modified xsi:type="dcterms:W3CDTF">2015-06-28T06:40:00Z</dcterms:modified>
</cp:coreProperties>
</file>