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13" w:rsidRDefault="00101013" w:rsidP="0010101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1013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  массажа в логопедической практике</w:t>
      </w:r>
    </w:p>
    <w:p w:rsidR="00AF1CB1" w:rsidRPr="00AF1CB1" w:rsidRDefault="00AF1CB1" w:rsidP="00AF1C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AF1CB1">
        <w:rPr>
          <w:rFonts w:ascii="Arial" w:eastAsia="Times New Roman" w:hAnsi="Arial" w:cs="Arial"/>
          <w:color w:val="1A1A1A"/>
          <w:sz w:val="24"/>
          <w:szCs w:val="24"/>
        </w:rPr>
        <w:t>учитель-логопед Татьяна Геннадьевна Стуенко МДОУ №9, МДОУ №14 г</w:t>
      </w:r>
      <w:proofErr w:type="gramStart"/>
      <w:r w:rsidRPr="00AF1CB1">
        <w:rPr>
          <w:rFonts w:ascii="Arial" w:eastAsia="Times New Roman" w:hAnsi="Arial" w:cs="Arial"/>
          <w:color w:val="1A1A1A"/>
          <w:sz w:val="24"/>
          <w:szCs w:val="24"/>
        </w:rPr>
        <w:t>.Р</w:t>
      </w:r>
      <w:proofErr w:type="gramEnd"/>
      <w:r w:rsidRPr="00AF1CB1">
        <w:rPr>
          <w:rFonts w:ascii="Arial" w:eastAsia="Times New Roman" w:hAnsi="Arial" w:cs="Arial"/>
          <w:color w:val="1A1A1A"/>
          <w:sz w:val="24"/>
          <w:szCs w:val="24"/>
        </w:rPr>
        <w:t>тищево</w:t>
      </w:r>
    </w:p>
    <w:p w:rsidR="00AF1CB1" w:rsidRDefault="00AF1CB1" w:rsidP="0010101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CB1" w:rsidRPr="00101013" w:rsidRDefault="00AF1CB1" w:rsidP="0010101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1013" w:rsidRDefault="00101013" w:rsidP="00AF1CB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1013">
        <w:rPr>
          <w:rFonts w:ascii="Times New Roman" w:eastAsia="Times New Roman" w:hAnsi="Times New Roman" w:cs="Times New Roman"/>
          <w:sz w:val="28"/>
          <w:szCs w:val="28"/>
        </w:rPr>
        <w:t xml:space="preserve">      В логопедической практике возможно и необходимо использовать разные виды массажа. </w:t>
      </w:r>
      <w:r w:rsidRPr="00101013">
        <w:rPr>
          <w:rFonts w:ascii="Times New Roman" w:eastAsia="TimesNewRomanPSMT" w:hAnsi="Times New Roman" w:cs="Times New Roman"/>
          <w:sz w:val="28"/>
          <w:szCs w:val="28"/>
        </w:rPr>
        <w:t>Правильный подбор массажных комплексов способствует нормализации мышечного тонуса органов артикуляции, улучшает их моторику, что способствует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1013">
        <w:rPr>
          <w:rFonts w:ascii="Times New Roman" w:eastAsia="TimesNewRomanPSMT" w:hAnsi="Times New Roman" w:cs="Times New Roman"/>
          <w:sz w:val="28"/>
          <w:szCs w:val="28"/>
        </w:rPr>
        <w:t>коррекции произносительной стороны речи.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1013">
        <w:rPr>
          <w:rFonts w:ascii="Times New Roman" w:eastAsia="TimesNewRomanPSMT" w:hAnsi="Times New Roman" w:cs="Times New Roman"/>
          <w:sz w:val="28"/>
          <w:szCs w:val="28"/>
        </w:rPr>
        <w:t>Массаж в логопедической практике используется при коррекции различных нарушений: дизартрии, ринолалии, афазии, заикания, алалии.</w:t>
      </w:r>
    </w:p>
    <w:p w:rsidR="00101013" w:rsidRPr="00101013" w:rsidRDefault="00101013" w:rsidP="00AF1CB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</w:t>
      </w:r>
      <w:r w:rsidRPr="00101013">
        <w:rPr>
          <w:rFonts w:ascii="Times New Roman" w:eastAsia="TimesNewRomanPSMT" w:hAnsi="Times New Roman" w:cs="Times New Roman"/>
          <w:sz w:val="28"/>
          <w:szCs w:val="28"/>
        </w:rPr>
        <w:t>Массаж – это метод лечения и профилактики, представляющий собой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1013">
        <w:rPr>
          <w:rFonts w:ascii="Times New Roman" w:eastAsia="TimesNewRomanPSMT" w:hAnsi="Times New Roman" w:cs="Times New Roman"/>
          <w:sz w:val="28"/>
          <w:szCs w:val="28"/>
        </w:rPr>
        <w:t>совокупность приемов механического воздействия на различные участки поверхности тела человека. Механическое воздействие изменяет состояние</w:t>
      </w:r>
    </w:p>
    <w:p w:rsidR="00101013" w:rsidRPr="00101013" w:rsidRDefault="00101013" w:rsidP="00AF1CB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1013">
        <w:rPr>
          <w:rFonts w:ascii="Times New Roman" w:eastAsia="TimesNewRomanPSMT" w:hAnsi="Times New Roman" w:cs="Times New Roman"/>
          <w:sz w:val="28"/>
          <w:szCs w:val="28"/>
        </w:rPr>
        <w:t>мышц, создает положительные кинестезии необходимые для нормализации</w:t>
      </w:r>
    </w:p>
    <w:p w:rsidR="00101013" w:rsidRPr="00101013" w:rsidRDefault="00101013" w:rsidP="00AF1C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013">
        <w:rPr>
          <w:rFonts w:ascii="Times New Roman" w:eastAsia="TimesNewRomanPSMT" w:hAnsi="Times New Roman" w:cs="Times New Roman"/>
          <w:sz w:val="28"/>
          <w:szCs w:val="28"/>
        </w:rPr>
        <w:t>произносительной стороны речи.</w:t>
      </w:r>
    </w:p>
    <w:p w:rsidR="00101013" w:rsidRPr="00101013" w:rsidRDefault="00101013" w:rsidP="0010101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013">
        <w:rPr>
          <w:rFonts w:ascii="Times New Roman" w:eastAsia="Times New Roman" w:hAnsi="Times New Roman" w:cs="Times New Roman"/>
          <w:b/>
          <w:sz w:val="28"/>
          <w:szCs w:val="28"/>
        </w:rPr>
        <w:t>Основными видами массажа  явля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101013">
        <w:rPr>
          <w:rFonts w:ascii="Times New Roman" w:eastAsia="Times New Roman" w:hAnsi="Times New Roman" w:cs="Times New Roman"/>
          <w:b/>
          <w:sz w:val="28"/>
          <w:szCs w:val="28"/>
        </w:rPr>
        <w:t>тся</w:t>
      </w:r>
    </w:p>
    <w:p w:rsidR="00101013" w:rsidRDefault="00101013" w:rsidP="001010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01013">
        <w:rPr>
          <w:rFonts w:ascii="Times New Roman" w:eastAsia="Times New Roman" w:hAnsi="Times New Roman" w:cs="Times New Roman"/>
          <w:sz w:val="28"/>
          <w:szCs w:val="28"/>
        </w:rPr>
        <w:t xml:space="preserve"> общий укрепляющий или расслабляющий массаж, основанный на приемах классическог</w:t>
      </w:r>
      <w:proofErr w:type="gramStart"/>
      <w:r w:rsidRPr="00101013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101013">
        <w:rPr>
          <w:rFonts w:ascii="Times New Roman" w:eastAsia="Times New Roman" w:hAnsi="Times New Roman" w:cs="Times New Roman"/>
          <w:sz w:val="28"/>
          <w:szCs w:val="28"/>
        </w:rPr>
        <w:t xml:space="preserve">ручного) массажа, </w:t>
      </w:r>
    </w:p>
    <w:p w:rsidR="00101013" w:rsidRDefault="00101013" w:rsidP="001010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01013">
        <w:rPr>
          <w:rFonts w:ascii="Times New Roman" w:eastAsia="Times New Roman" w:hAnsi="Times New Roman" w:cs="Times New Roman"/>
          <w:sz w:val="28"/>
          <w:szCs w:val="28"/>
        </w:rPr>
        <w:t>массаж биологически активных точек</w:t>
      </w:r>
      <w:proofErr w:type="gramStart"/>
      <w:r w:rsidRPr="0010101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0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1013" w:rsidRDefault="00101013" w:rsidP="001010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01013">
        <w:rPr>
          <w:rFonts w:ascii="Times New Roman" w:eastAsia="Times New Roman" w:hAnsi="Times New Roman" w:cs="Times New Roman"/>
          <w:sz w:val="28"/>
          <w:szCs w:val="28"/>
        </w:rPr>
        <w:t>массаж с применением специальных приспособлений (логопедического зонда, зубной щетки,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1013">
        <w:rPr>
          <w:rFonts w:ascii="Times New Roman" w:eastAsia="Times New Roman" w:hAnsi="Times New Roman" w:cs="Times New Roman"/>
          <w:sz w:val="28"/>
          <w:szCs w:val="28"/>
        </w:rPr>
        <w:t xml:space="preserve">шпателя, вибромассажера, баночный и т.п.), </w:t>
      </w:r>
    </w:p>
    <w:p w:rsidR="00101013" w:rsidRPr="00101013" w:rsidRDefault="00101013" w:rsidP="001010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01013">
        <w:rPr>
          <w:rFonts w:ascii="Times New Roman" w:eastAsia="Times New Roman" w:hAnsi="Times New Roman" w:cs="Times New Roman"/>
          <w:sz w:val="28"/>
          <w:szCs w:val="28"/>
        </w:rPr>
        <w:t xml:space="preserve"> самомассаж – пальчиковый массаж, массаж с использованием предметов </w:t>
      </w:r>
      <w:proofErr w:type="gramStart"/>
      <w:r w:rsidRPr="00101013">
        <w:rPr>
          <w:rFonts w:ascii="Times New Roman" w:eastAsia="Times New Roman" w:hAnsi="Times New Roman" w:cs="Times New Roman"/>
          <w:sz w:val="28"/>
          <w:szCs w:val="28"/>
        </w:rPr>
        <w:t>-г</w:t>
      </w:r>
      <w:proofErr w:type="gramEnd"/>
      <w:r w:rsidRPr="00101013">
        <w:rPr>
          <w:rFonts w:ascii="Times New Roman" w:eastAsia="Times New Roman" w:hAnsi="Times New Roman" w:cs="Times New Roman"/>
          <w:sz w:val="28"/>
          <w:szCs w:val="28"/>
        </w:rPr>
        <w:t>рецких орехов, массажных мячиков, деревянных массажных предметов, зубных щеток.</w:t>
      </w:r>
    </w:p>
    <w:p w:rsidR="00101013" w:rsidRPr="00101013" w:rsidRDefault="00101013" w:rsidP="001010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01013">
        <w:rPr>
          <w:rFonts w:ascii="Times New Roman" w:eastAsia="Times New Roman" w:hAnsi="Times New Roman" w:cs="Times New Roman"/>
          <w:b/>
          <w:sz w:val="28"/>
          <w:szCs w:val="28"/>
        </w:rPr>
        <w:t>Логопедический массаж</w:t>
      </w:r>
      <w:r w:rsidRPr="00101013">
        <w:rPr>
          <w:rFonts w:ascii="Times New Roman" w:eastAsia="Times New Roman" w:hAnsi="Times New Roman" w:cs="Times New Roman"/>
          <w:sz w:val="28"/>
          <w:szCs w:val="28"/>
        </w:rPr>
        <w:t xml:space="preserve"> – это активный метод механического воздействия, который изменяет состояние мышц, нервов, кровеносных сосудов и тканей периферического речевого аппарата.  Логопедический массаж входит в комплексную медико–педагогическую систему реабилитации лиц, страдающих речевыми нарушениями. Массаж используется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при </w:t>
      </w:r>
      <w:r w:rsidRPr="00101013">
        <w:rPr>
          <w:rFonts w:ascii="Times New Roman" w:eastAsia="Times New Roman" w:hAnsi="Times New Roman" w:cs="Times New Roman"/>
          <w:sz w:val="28"/>
          <w:szCs w:val="28"/>
        </w:rPr>
        <w:t xml:space="preserve"> коррекции  </w:t>
      </w:r>
      <w:r>
        <w:rPr>
          <w:rFonts w:ascii="Times New Roman" w:eastAsia="Times New Roman" w:hAnsi="Times New Roman" w:cs="Times New Roman"/>
          <w:sz w:val="28"/>
          <w:szCs w:val="28"/>
        </w:rPr>
        <w:t>речевых расстройст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Pr="00101013">
        <w:rPr>
          <w:rFonts w:ascii="Times New Roman" w:eastAsia="Times New Roman" w:hAnsi="Times New Roman" w:cs="Times New Roman"/>
          <w:sz w:val="28"/>
          <w:szCs w:val="28"/>
        </w:rPr>
        <w:t>дизартрия, ринолал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ия, заикание, нарушение голоса), так и </w:t>
      </w:r>
      <w:r w:rsidRPr="00101013">
        <w:rPr>
          <w:rFonts w:ascii="Times New Roman" w:eastAsia="Times New Roman" w:hAnsi="Times New Roman" w:cs="Times New Roman"/>
          <w:sz w:val="28"/>
          <w:szCs w:val="28"/>
        </w:rPr>
        <w:t xml:space="preserve"> в целях профилактики речевых нарушений у детей доречевого периода развития, у которых имеются различного рода двигательные нарушения.</w:t>
      </w:r>
    </w:p>
    <w:p w:rsidR="00101013" w:rsidRPr="00101013" w:rsidRDefault="00101013" w:rsidP="001010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0101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использования  массажа в логопедической практике:</w:t>
      </w:r>
    </w:p>
    <w:p w:rsidR="00101013" w:rsidRPr="00101013" w:rsidRDefault="00101013" w:rsidP="0010101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01013">
        <w:rPr>
          <w:rFonts w:ascii="Times New Roman" w:eastAsia="Times New Roman" w:hAnsi="Times New Roman" w:cs="Times New Roman"/>
          <w:sz w:val="28"/>
          <w:szCs w:val="28"/>
        </w:rPr>
        <w:t>Нормализация мышечного тонуса общей, </w:t>
      </w:r>
      <w:r w:rsidRPr="00101013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101013">
        <w:rPr>
          <w:rFonts w:ascii="Times New Roman" w:eastAsia="Times New Roman" w:hAnsi="Times New Roman" w:cs="Times New Roman"/>
          <w:sz w:val="28"/>
          <w:szCs w:val="28"/>
        </w:rPr>
        <w:t>имической и артикуляционной мускулатуры;</w:t>
      </w:r>
    </w:p>
    <w:p w:rsidR="00101013" w:rsidRPr="00101013" w:rsidRDefault="00101013" w:rsidP="0010101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01013">
        <w:rPr>
          <w:rFonts w:ascii="Times New Roman" w:eastAsia="Times New Roman" w:hAnsi="Times New Roman" w:cs="Times New Roman"/>
          <w:sz w:val="28"/>
          <w:szCs w:val="28"/>
        </w:rPr>
        <w:t>уменьшение проявления парезов и параличей мышц артикуляционного аппарата;</w:t>
      </w:r>
    </w:p>
    <w:p w:rsidR="00101013" w:rsidRPr="00101013" w:rsidRDefault="00101013" w:rsidP="0010101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01013">
        <w:rPr>
          <w:rFonts w:ascii="Times New Roman" w:eastAsia="Times New Roman" w:hAnsi="Times New Roman" w:cs="Times New Roman"/>
          <w:sz w:val="28"/>
          <w:szCs w:val="28"/>
        </w:rPr>
        <w:lastRenderedPageBreak/>
        <w:t>снижение патологических двигательных проявлений мышц речевого аппарата (синкинезии, гиперкинезы, судороги и т.п.);</w:t>
      </w:r>
    </w:p>
    <w:p w:rsidR="00101013" w:rsidRPr="00101013" w:rsidRDefault="00101013" w:rsidP="0010101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01013">
        <w:rPr>
          <w:rFonts w:ascii="Times New Roman" w:eastAsia="Times New Roman" w:hAnsi="Times New Roman" w:cs="Times New Roman"/>
          <w:sz w:val="28"/>
          <w:szCs w:val="28"/>
        </w:rPr>
        <w:t>стимуляция проприоцептивны</w:t>
      </w:r>
      <w:proofErr w:type="gramStart"/>
      <w:r w:rsidRPr="00101013"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gramEnd"/>
      <w:r w:rsidRPr="00101013">
        <w:rPr>
          <w:rFonts w:ascii="Times New Roman" w:eastAsia="Times New Roman" w:hAnsi="Times New Roman" w:cs="Times New Roman"/>
          <w:sz w:val="28"/>
          <w:szCs w:val="28"/>
        </w:rPr>
        <w:t>чувство тела, позы, движения) ощущений;</w:t>
      </w:r>
    </w:p>
    <w:p w:rsidR="00101013" w:rsidRPr="00101013" w:rsidRDefault="00101013" w:rsidP="0010101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01013">
        <w:rPr>
          <w:rFonts w:ascii="Times New Roman" w:eastAsia="Times New Roman" w:hAnsi="Times New Roman" w:cs="Times New Roman"/>
          <w:sz w:val="28"/>
          <w:szCs w:val="28"/>
        </w:rPr>
        <w:t>увеличение объема и амплитуды артикуляционных движений;</w:t>
      </w:r>
    </w:p>
    <w:p w:rsidR="00101013" w:rsidRPr="00101013" w:rsidRDefault="00101013" w:rsidP="0010101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01013">
        <w:rPr>
          <w:rFonts w:ascii="Times New Roman" w:eastAsia="Times New Roman" w:hAnsi="Times New Roman" w:cs="Times New Roman"/>
          <w:sz w:val="28"/>
          <w:szCs w:val="28"/>
        </w:rPr>
        <w:t>активизация тех групп мышц периферического речевого аппарата, у которых имелась недостаточная сократительная активность;</w:t>
      </w:r>
    </w:p>
    <w:p w:rsidR="00101013" w:rsidRPr="00101013" w:rsidRDefault="00101013" w:rsidP="0010101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01013">
        <w:rPr>
          <w:rFonts w:ascii="Times New Roman" w:eastAsia="Times New Roman" w:hAnsi="Times New Roman" w:cs="Times New Roman"/>
          <w:sz w:val="28"/>
          <w:szCs w:val="28"/>
        </w:rPr>
        <w:t>формирование произвольных, координированных движений органов артикуляции.</w:t>
      </w:r>
    </w:p>
    <w:p w:rsidR="00101013" w:rsidRPr="00101013" w:rsidRDefault="00101013" w:rsidP="001010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0101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01013">
        <w:rPr>
          <w:rFonts w:ascii="Times New Roman" w:eastAsia="Times New Roman" w:hAnsi="Times New Roman" w:cs="Times New Roman"/>
          <w:sz w:val="28"/>
          <w:szCs w:val="28"/>
        </w:rPr>
        <w:t xml:space="preserve"> Логопедический массаж выполняется в основном в области мышц головы, шеи, а также плечевого пояса. Особое внимание в процессе логопедического массажа уделяется мышцам периферического речевого аппарата, к которым относятся мышцы языка, губ, щёк, мягкого нёба. </w:t>
      </w:r>
    </w:p>
    <w:p w:rsidR="00101013" w:rsidRPr="00101013" w:rsidRDefault="00101013" w:rsidP="001010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101013">
        <w:rPr>
          <w:rFonts w:ascii="Times New Roman" w:eastAsia="Times New Roman" w:hAnsi="Times New Roman" w:cs="Times New Roman"/>
          <w:sz w:val="28"/>
          <w:szCs w:val="28"/>
        </w:rPr>
        <w:t xml:space="preserve">На этапе диагностического обследования лица с речевыми нарушениями логопед выявляет состояние мышц  и мышечного тонуса, которое может отмечаться как в общей мускулатуре, так и в органах речевого аппарата, определяет состояние мышц: верхней половины туловища, шеи, мимических, артикуляционных. Это устанавливается путем осмотра, пальпации, наблюдения при выполнении динамических и статических упражнений. Диагностика помогает  логопеду определить тактику массажа в каждом конкретном случае. </w:t>
      </w:r>
    </w:p>
    <w:p w:rsidR="00101013" w:rsidRPr="00101013" w:rsidRDefault="00101013" w:rsidP="001010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01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101013">
        <w:rPr>
          <w:rFonts w:ascii="Times New Roman" w:eastAsia="Times New Roman" w:hAnsi="Times New Roman" w:cs="Times New Roman"/>
          <w:sz w:val="28"/>
          <w:szCs w:val="28"/>
        </w:rPr>
        <w:t>При осмотре логопед обращает внимание на положение головы по отношению к туловищу, отметить, нет ли привычных асимметричных поз. При осмотре лица надо помнить о возможной асимметрии в виде сглаженности носогубной складки, опущенного уголка рта, расширенной или суженной глазной щели, а также наличии постоянно приоткрытого рта, слюнотечения (это важно). Окраска кожи, кожные высыпания, кожные кровоизлияния. Путем пальпации определяются  эластичность кожи, отечность кожи, состояние лимфатических узлов, состояние мышц.</w:t>
      </w:r>
    </w:p>
    <w:p w:rsidR="00101013" w:rsidRPr="00101013" w:rsidRDefault="00101013" w:rsidP="001010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01013">
        <w:rPr>
          <w:rFonts w:ascii="Times New Roman" w:eastAsia="Times New Roman" w:hAnsi="Times New Roman" w:cs="Times New Roman"/>
          <w:sz w:val="28"/>
          <w:szCs w:val="28"/>
        </w:rPr>
        <w:t xml:space="preserve"> К проведению массажа есть </w:t>
      </w:r>
      <w:r w:rsidRPr="00101013">
        <w:rPr>
          <w:rFonts w:ascii="Times New Roman" w:eastAsia="Times New Roman" w:hAnsi="Times New Roman" w:cs="Times New Roman"/>
          <w:b/>
          <w:sz w:val="28"/>
          <w:szCs w:val="28"/>
        </w:rPr>
        <w:t>противопоказания</w:t>
      </w:r>
      <w:r w:rsidRPr="001010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1013" w:rsidRPr="00101013" w:rsidRDefault="00101013" w:rsidP="001010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01013">
        <w:rPr>
          <w:rFonts w:ascii="Times New Roman" w:eastAsia="Times New Roman" w:hAnsi="Times New Roman" w:cs="Times New Roman"/>
          <w:sz w:val="28"/>
          <w:szCs w:val="28"/>
        </w:rPr>
        <w:t xml:space="preserve">- любое соматическое или инфекционное заболевание в остром периоде, </w:t>
      </w:r>
    </w:p>
    <w:p w:rsidR="00101013" w:rsidRPr="00101013" w:rsidRDefault="00101013" w:rsidP="001010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01013">
        <w:rPr>
          <w:rFonts w:ascii="Times New Roman" w:eastAsia="Times New Roman" w:hAnsi="Times New Roman" w:cs="Times New Roman"/>
          <w:sz w:val="28"/>
          <w:szCs w:val="28"/>
        </w:rPr>
        <w:t>-конъюнктивиты,</w:t>
      </w:r>
    </w:p>
    <w:p w:rsidR="00101013" w:rsidRPr="00101013" w:rsidRDefault="00101013" w:rsidP="001010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01013">
        <w:rPr>
          <w:rFonts w:ascii="Times New Roman" w:eastAsia="Times New Roman" w:hAnsi="Times New Roman" w:cs="Times New Roman"/>
          <w:sz w:val="28"/>
          <w:szCs w:val="28"/>
        </w:rPr>
        <w:t xml:space="preserve">- острые и хронические заболевания кожных покровов, </w:t>
      </w:r>
    </w:p>
    <w:p w:rsidR="00101013" w:rsidRPr="00101013" w:rsidRDefault="00101013" w:rsidP="001010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01013">
        <w:rPr>
          <w:rFonts w:ascii="Times New Roman" w:eastAsia="Times New Roman" w:hAnsi="Times New Roman" w:cs="Times New Roman"/>
          <w:sz w:val="28"/>
          <w:szCs w:val="28"/>
        </w:rPr>
        <w:t xml:space="preserve">-гингивиты, стоматиты, наличие герпеса на губах или другие инфекции полости рта, </w:t>
      </w:r>
    </w:p>
    <w:p w:rsidR="00101013" w:rsidRPr="00101013" w:rsidRDefault="00101013" w:rsidP="001010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01013">
        <w:rPr>
          <w:rFonts w:ascii="Times New Roman" w:eastAsia="Times New Roman" w:hAnsi="Times New Roman" w:cs="Times New Roman"/>
          <w:sz w:val="28"/>
          <w:szCs w:val="28"/>
        </w:rPr>
        <w:t xml:space="preserve">-наличие увеличенных лимфатических желёз, резко выраженная пульсация сонных артерий. </w:t>
      </w:r>
    </w:p>
    <w:p w:rsidR="00101013" w:rsidRPr="00101013" w:rsidRDefault="00101013" w:rsidP="001010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01013">
        <w:rPr>
          <w:rFonts w:ascii="Times New Roman" w:eastAsia="Times New Roman" w:hAnsi="Times New Roman" w:cs="Times New Roman"/>
          <w:sz w:val="28"/>
          <w:szCs w:val="28"/>
        </w:rPr>
        <w:t>Перед проведением курса массажа необходимо получить заключение невропатолога и педиатра об отсутствии противопоказаний.</w:t>
      </w:r>
    </w:p>
    <w:p w:rsidR="00101013" w:rsidRPr="00101013" w:rsidRDefault="00101013" w:rsidP="0010101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101013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  </w:t>
      </w:r>
      <w:r w:rsidRPr="00101013">
        <w:rPr>
          <w:rFonts w:ascii="Times New Roman" w:eastAsia="TimesNewRomanPSMT" w:hAnsi="Times New Roman" w:cs="Times New Roman"/>
          <w:sz w:val="28"/>
          <w:szCs w:val="28"/>
        </w:rPr>
        <w:t xml:space="preserve">Логопедический дифференцированный массаж является структурной частью индивидуального логопедического занятия, проводимого с </w:t>
      </w:r>
      <w:proofErr w:type="gramStart"/>
      <w:r w:rsidRPr="00101013">
        <w:rPr>
          <w:rFonts w:ascii="Times New Roman" w:eastAsia="TimesNewRomanPSMT" w:hAnsi="Times New Roman" w:cs="Times New Roman"/>
          <w:sz w:val="28"/>
          <w:szCs w:val="28"/>
        </w:rPr>
        <w:t>ребенком-логопатом</w:t>
      </w:r>
      <w:proofErr w:type="gramEnd"/>
      <w:r w:rsidRPr="00101013">
        <w:rPr>
          <w:rFonts w:ascii="Times New Roman" w:eastAsia="TimesNewRomanPSMT" w:hAnsi="Times New Roman" w:cs="Times New Roman"/>
          <w:sz w:val="28"/>
          <w:szCs w:val="28"/>
        </w:rPr>
        <w:t xml:space="preserve"> и длиться в течение 3-5 мин, предваряя артикуляционную гимнастику.</w:t>
      </w:r>
    </w:p>
    <w:p w:rsidR="00101013" w:rsidRPr="00101013" w:rsidRDefault="00101013" w:rsidP="001010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101013">
        <w:rPr>
          <w:rFonts w:ascii="Times New Roman" w:eastAsia="Times New Roman" w:hAnsi="Times New Roman" w:cs="Times New Roman"/>
          <w:sz w:val="28"/>
          <w:szCs w:val="28"/>
        </w:rPr>
        <w:t>В отличие от логопедического массажа, проводимого логопедом, самомассаж можно проводить не только индивидуально, но и фронтально с группой детей одновременно. Кроме этого, самомассаж можно использовать многократно в течение дня, включая его в различные режимные моменты в условиях дошкольного учреждения. Приемы самомассажа могут предварять или завершать артикуляционную гимнастику. Обучая детей самомассажу, логопед показывает каждый приём на себе и комментирует его. Дети выполняют массажный приём самостоятельно, вначале при наличии зрительного контроля, а затем и без него. Когда приёмы будут освоены детьми, возможно проведение движений под стихотворный текст или тихую музыку. Процедура самомассажа проводится в игровой форме.</w:t>
      </w:r>
    </w:p>
    <w:p w:rsidR="00101013" w:rsidRPr="00101013" w:rsidRDefault="00101013" w:rsidP="001010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01013">
        <w:rPr>
          <w:rFonts w:ascii="Times New Roman" w:eastAsia="Times New Roman" w:hAnsi="Times New Roman" w:cs="Times New Roman"/>
          <w:sz w:val="28"/>
          <w:szCs w:val="28"/>
        </w:rPr>
        <w:t>Для массажа и самомассажа можно использовать разные ложки: столовые и чайные (для массажа лицевых мышц), кофейные (для массажа мышц артикуляции). Ложки могут быть как стальные, так и пластмассовые. Ложки можно брать разные, что помогает поддерживать у детей интерес к занятию. Ложки должны быть с минимумом украшений на черенке и круглым, а не острым кончиком («Логопедический массаж ложками» Крупенчук О.И.).</w:t>
      </w:r>
    </w:p>
    <w:p w:rsidR="00101013" w:rsidRPr="00101013" w:rsidRDefault="00101013" w:rsidP="0010101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01013">
        <w:rPr>
          <w:rFonts w:ascii="Times New Roman" w:eastAsia="Times New Roman" w:hAnsi="Times New Roman" w:cs="Times New Roman"/>
          <w:sz w:val="28"/>
          <w:szCs w:val="28"/>
        </w:rPr>
        <w:t xml:space="preserve">Логопедический массаж не ограничивается массажем только артикуляционного аппарата. При коррекции речи предусматривается </w:t>
      </w:r>
      <w:r w:rsidRPr="00101013">
        <w:rPr>
          <w:rFonts w:ascii="Times New Roman" w:eastAsia="Times New Roman" w:hAnsi="Times New Roman" w:cs="Times New Roman"/>
          <w:b/>
          <w:sz w:val="28"/>
          <w:szCs w:val="28"/>
        </w:rPr>
        <w:t>массаж следующих отделов тела</w:t>
      </w:r>
      <w:r w:rsidRPr="00101013">
        <w:rPr>
          <w:rFonts w:ascii="Times New Roman" w:eastAsia="Times New Roman" w:hAnsi="Times New Roman" w:cs="Times New Roman"/>
          <w:sz w:val="28"/>
          <w:szCs w:val="28"/>
        </w:rPr>
        <w:t xml:space="preserve">: шейного, верхнегрудного (воротниковой зоны), волосистой части головы, лица, языка. В целом массаж применяется в коррекционной педагогической работе во всех тех случаях, когда имеются нарушения тонуса мышц. Нередко, массаж является необходимым условием эффективности логопедического воздействия. </w:t>
      </w:r>
    </w:p>
    <w:p w:rsidR="00101013" w:rsidRPr="00101013" w:rsidRDefault="00101013" w:rsidP="0010101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013">
        <w:rPr>
          <w:rFonts w:ascii="Times New Roman" w:eastAsia="Times New Roman" w:hAnsi="Times New Roman" w:cs="Times New Roman"/>
          <w:sz w:val="28"/>
          <w:szCs w:val="28"/>
        </w:rPr>
        <w:t xml:space="preserve">            Практический опыт коррекционно-педагогической работы с детьми, страдающими речевыми расстройствами показывает, что применение логопедического массажа позволяет значительно сократить время коррекционной работы, особенно над формированием произносительной стороны речи. </w:t>
      </w:r>
    </w:p>
    <w:p w:rsidR="00101013" w:rsidRPr="00101013" w:rsidRDefault="00101013" w:rsidP="0010101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013">
        <w:rPr>
          <w:rFonts w:ascii="Times New Roman" w:eastAsia="Times New Roman" w:hAnsi="Times New Roman" w:cs="Times New Roman"/>
          <w:sz w:val="28"/>
          <w:szCs w:val="28"/>
        </w:rPr>
        <w:t xml:space="preserve">            Благодаря использованию логопедического массажа, который приводит к постепенной нормализации мышечного тонуса, формирование нормативного произнесения звуков может происходить в ряде случаев спонтанно. В том случае, если обучаемый имеет выраженную неврологическую симптоматику, только использование логопедического </w:t>
      </w:r>
      <w:r w:rsidRPr="001010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массажа, особенно на начальных стадиях коррекционной работы, может обеспечить положительный эффект. </w:t>
      </w:r>
    </w:p>
    <w:p w:rsidR="001E2C24" w:rsidRPr="00101013" w:rsidRDefault="001E2C24" w:rsidP="0010101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E2C24" w:rsidRPr="00101013" w:rsidSect="006A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24E"/>
    <w:multiLevelType w:val="multilevel"/>
    <w:tmpl w:val="7CE60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013"/>
    <w:rsid w:val="00101013"/>
    <w:rsid w:val="001E2C24"/>
    <w:rsid w:val="006A6013"/>
    <w:rsid w:val="00AF1CB1"/>
    <w:rsid w:val="00BC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user</cp:lastModifiedBy>
  <cp:revision>4</cp:revision>
  <dcterms:created xsi:type="dcterms:W3CDTF">2023-08-14T05:29:00Z</dcterms:created>
  <dcterms:modified xsi:type="dcterms:W3CDTF">2023-08-18T08:45:00Z</dcterms:modified>
</cp:coreProperties>
</file>